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333" w:rsidRDefault="00B86BEC" w:rsidP="00953333">
      <w:pPr>
        <w:pStyle w:val="Heading1"/>
        <w:tabs>
          <w:tab w:val="left" w:pos="7020"/>
        </w:tabs>
        <w:rPr>
          <w:u w:val="none"/>
        </w:rPr>
      </w:pPr>
      <w:r>
        <w:rPr>
          <w:sz w:val="28"/>
          <w:u w:val="none"/>
        </w:rPr>
        <w:tab/>
      </w:r>
      <w:r w:rsidR="004F52F6">
        <w:rPr>
          <w:noProof/>
          <w:u w:val="none"/>
          <w:lang w:eastAsia="en-GB"/>
        </w:rPr>
        <w:drawing>
          <wp:inline distT="0" distB="0" distL="0" distR="0">
            <wp:extent cx="1371600" cy="571500"/>
            <wp:effectExtent l="0" t="0" r="0" b="0"/>
            <wp:docPr id="1" name="Picture 1" descr="College Logo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Logo 28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571500"/>
                    </a:xfrm>
                    <a:prstGeom prst="rect">
                      <a:avLst/>
                    </a:prstGeom>
                    <a:noFill/>
                    <a:ln>
                      <a:noFill/>
                    </a:ln>
                  </pic:spPr>
                </pic:pic>
              </a:graphicData>
            </a:graphic>
          </wp:inline>
        </w:drawing>
      </w:r>
    </w:p>
    <w:p w:rsidR="00953333" w:rsidRPr="00953333" w:rsidRDefault="00E2617B" w:rsidP="00953333">
      <w:pPr>
        <w:pStyle w:val="Heading1"/>
        <w:tabs>
          <w:tab w:val="left" w:pos="7020"/>
        </w:tabs>
        <w:rPr>
          <w:sz w:val="28"/>
          <w:u w:val="none"/>
        </w:rPr>
      </w:pPr>
      <w:r w:rsidRPr="00953333">
        <w:t xml:space="preserve">COMMITMENT TO STUDY </w:t>
      </w:r>
      <w:r w:rsidR="007F5954" w:rsidRPr="00953333">
        <w:t>20</w:t>
      </w:r>
      <w:r w:rsidR="00A40ABE">
        <w:t>1</w:t>
      </w:r>
      <w:r w:rsidR="00DB2E5F">
        <w:t>4</w:t>
      </w:r>
      <w:r w:rsidRPr="00953333">
        <w:t>/</w:t>
      </w:r>
      <w:r w:rsidR="007F5954" w:rsidRPr="00953333">
        <w:t>20</w:t>
      </w:r>
      <w:r w:rsidRPr="00953333">
        <w:t>1</w:t>
      </w:r>
      <w:r w:rsidR="00DB2E5F">
        <w:t>5</w:t>
      </w:r>
    </w:p>
    <w:p w:rsidR="00953333" w:rsidRPr="00953333" w:rsidRDefault="00953333">
      <w:pPr>
        <w:rPr>
          <w:rFonts w:ascii="Arial" w:hAnsi="Arial" w:cs="Arial"/>
          <w:b/>
        </w:rPr>
      </w:pPr>
    </w:p>
    <w:p w:rsidR="009E7D9E" w:rsidRPr="0022314C" w:rsidRDefault="009E7D9E" w:rsidP="0022314C">
      <w:pPr>
        <w:jc w:val="both"/>
        <w:rPr>
          <w:rFonts w:ascii="Arial" w:hAnsi="Arial" w:cs="Arial"/>
          <w:sz w:val="22"/>
          <w:szCs w:val="22"/>
        </w:rPr>
      </w:pPr>
      <w:r w:rsidRPr="0022314C">
        <w:rPr>
          <w:rFonts w:ascii="Arial" w:hAnsi="Arial" w:cs="Arial"/>
          <w:sz w:val="22"/>
          <w:szCs w:val="22"/>
        </w:rPr>
        <w:t>As a student, when you enrol onto your course, you will need to conside</w:t>
      </w:r>
      <w:r w:rsidR="00F95DDB" w:rsidRPr="0022314C">
        <w:rPr>
          <w:rFonts w:ascii="Arial" w:hAnsi="Arial" w:cs="Arial"/>
          <w:sz w:val="22"/>
          <w:szCs w:val="22"/>
        </w:rPr>
        <w:t>r and sign the college’s Learner Code of Conduct</w:t>
      </w:r>
      <w:r w:rsidR="00A36A1F" w:rsidRPr="0022314C">
        <w:rPr>
          <w:rFonts w:ascii="Arial" w:hAnsi="Arial" w:cs="Arial"/>
          <w:sz w:val="22"/>
          <w:szCs w:val="22"/>
        </w:rPr>
        <w:t xml:space="preserve"> form.</w:t>
      </w:r>
      <w:r w:rsidR="0022314C" w:rsidRPr="0022314C">
        <w:rPr>
          <w:rFonts w:ascii="Arial" w:hAnsi="Arial" w:cs="Arial"/>
          <w:sz w:val="22"/>
          <w:szCs w:val="22"/>
        </w:rPr>
        <w:t xml:space="preserve">  I</w:t>
      </w:r>
      <w:r w:rsidRPr="0022314C">
        <w:rPr>
          <w:rFonts w:ascii="Arial" w:hAnsi="Arial" w:cs="Arial"/>
          <w:sz w:val="22"/>
          <w:szCs w:val="22"/>
        </w:rPr>
        <w:t>n addition, you (and for students aged under 18 your parents) will need to complete the Commitment to Study form below.</w:t>
      </w:r>
      <w:r w:rsidR="005209C2" w:rsidRPr="0022314C">
        <w:rPr>
          <w:rFonts w:ascii="Arial" w:hAnsi="Arial" w:cs="Arial"/>
          <w:sz w:val="22"/>
          <w:szCs w:val="22"/>
        </w:rPr>
        <w:t xml:space="preserve"> You should bring this form with you to enrolment.</w:t>
      </w:r>
    </w:p>
    <w:p w:rsidR="009E7D9E" w:rsidRPr="0022314C" w:rsidRDefault="009E7D9E">
      <w:pPr>
        <w:jc w:val="both"/>
        <w:rPr>
          <w:rFonts w:ascii="Arial" w:hAnsi="Arial" w:cs="Arial"/>
          <w:sz w:val="22"/>
          <w:szCs w:val="22"/>
        </w:rPr>
      </w:pPr>
      <w:r w:rsidRPr="0022314C">
        <w:rPr>
          <w:rFonts w:ascii="Arial" w:hAnsi="Arial" w:cs="Arial"/>
          <w:sz w:val="22"/>
          <w:szCs w:val="22"/>
        </w:rPr>
        <w:t>This form focuses in particular on your commitment to do the work needed to be successful on your course.</w:t>
      </w:r>
      <w:r w:rsidR="0022314C" w:rsidRPr="0022314C">
        <w:rPr>
          <w:rFonts w:ascii="Arial" w:hAnsi="Arial" w:cs="Arial"/>
          <w:sz w:val="22"/>
          <w:szCs w:val="22"/>
        </w:rPr>
        <w:t xml:space="preserve">  </w:t>
      </w:r>
      <w:r w:rsidR="00A36A1F" w:rsidRPr="0022314C">
        <w:rPr>
          <w:rFonts w:ascii="Arial" w:hAnsi="Arial" w:cs="Arial"/>
          <w:sz w:val="22"/>
          <w:szCs w:val="22"/>
        </w:rPr>
        <w:t>Y</w:t>
      </w:r>
      <w:r w:rsidRPr="0022314C">
        <w:rPr>
          <w:rFonts w:ascii="Arial" w:hAnsi="Arial" w:cs="Arial"/>
          <w:sz w:val="22"/>
          <w:szCs w:val="22"/>
        </w:rPr>
        <w:t>ou</w:t>
      </w:r>
      <w:r w:rsidR="00A36A1F" w:rsidRPr="0022314C">
        <w:rPr>
          <w:rFonts w:ascii="Arial" w:hAnsi="Arial" w:cs="Arial"/>
          <w:sz w:val="22"/>
          <w:szCs w:val="22"/>
        </w:rPr>
        <w:t xml:space="preserve"> will</w:t>
      </w:r>
      <w:r w:rsidRPr="0022314C">
        <w:rPr>
          <w:rFonts w:ascii="Arial" w:hAnsi="Arial" w:cs="Arial"/>
          <w:sz w:val="22"/>
          <w:szCs w:val="22"/>
        </w:rPr>
        <w:t xml:space="preserve"> need to understand how teaching and learning are structured at Harlow College</w:t>
      </w:r>
      <w:r w:rsidR="00A36A1F" w:rsidRPr="0022314C">
        <w:rPr>
          <w:rFonts w:ascii="Arial" w:hAnsi="Arial" w:cs="Arial"/>
          <w:sz w:val="22"/>
          <w:szCs w:val="22"/>
        </w:rPr>
        <w:t xml:space="preserve"> and   i</w:t>
      </w:r>
      <w:r w:rsidRPr="0022314C">
        <w:rPr>
          <w:rFonts w:ascii="Arial" w:hAnsi="Arial" w:cs="Arial"/>
          <w:sz w:val="22"/>
          <w:szCs w:val="22"/>
        </w:rPr>
        <w:t>nformation already given to yo</w:t>
      </w:r>
      <w:r w:rsidR="00A36A1F" w:rsidRPr="0022314C">
        <w:rPr>
          <w:rFonts w:ascii="Arial" w:hAnsi="Arial" w:cs="Arial"/>
          <w:sz w:val="22"/>
          <w:szCs w:val="22"/>
        </w:rPr>
        <w:t xml:space="preserve">u should help you with this e.g. </w:t>
      </w:r>
      <w:r w:rsidRPr="0022314C">
        <w:rPr>
          <w:rFonts w:ascii="Arial" w:hAnsi="Arial" w:cs="Arial"/>
          <w:sz w:val="22"/>
          <w:szCs w:val="22"/>
        </w:rPr>
        <w:t>the college’s use of daily targets.</w:t>
      </w:r>
    </w:p>
    <w:p w:rsidR="009E7D9E" w:rsidRPr="00953333" w:rsidRDefault="009E7D9E">
      <w:pPr>
        <w:jc w:val="both"/>
        <w:rPr>
          <w:rFonts w:ascii="Arial" w:hAnsi="Arial" w:cs="Arial"/>
          <w:sz w:val="22"/>
          <w:szCs w:val="22"/>
        </w:rPr>
      </w:pPr>
    </w:p>
    <w:p w:rsidR="009E7D9E" w:rsidRPr="00953333" w:rsidRDefault="009E7D9E" w:rsidP="00253E3A">
      <w:pPr>
        <w:pStyle w:val="Heading3"/>
        <w:spacing w:after="120"/>
        <w:rPr>
          <w:sz w:val="22"/>
          <w:szCs w:val="22"/>
        </w:rPr>
      </w:pPr>
      <w:r w:rsidRPr="00953333">
        <w:rPr>
          <w:sz w:val="22"/>
          <w:szCs w:val="22"/>
        </w:rPr>
        <w:t>Conditions of Entry</w:t>
      </w:r>
    </w:p>
    <w:p w:rsidR="009E7D9E" w:rsidRPr="00953333" w:rsidRDefault="009E7D9E" w:rsidP="00086915">
      <w:pPr>
        <w:jc w:val="both"/>
        <w:rPr>
          <w:rFonts w:ascii="Arial" w:hAnsi="Arial" w:cs="Arial"/>
          <w:sz w:val="22"/>
          <w:szCs w:val="22"/>
        </w:rPr>
      </w:pPr>
      <w:r w:rsidRPr="00953333">
        <w:rPr>
          <w:rFonts w:ascii="Arial" w:hAnsi="Arial" w:cs="Arial"/>
          <w:b/>
          <w:sz w:val="22"/>
          <w:szCs w:val="22"/>
        </w:rPr>
        <w:t>We</w:t>
      </w:r>
      <w:r w:rsidRPr="00953333">
        <w:rPr>
          <w:rFonts w:ascii="Arial" w:hAnsi="Arial" w:cs="Arial"/>
          <w:sz w:val="22"/>
          <w:szCs w:val="22"/>
        </w:rPr>
        <w:t xml:space="preserve"> will give you extensive support to enable you to achieve your daily targets.  This support includes counselling, guidance, careers advice, </w:t>
      </w:r>
      <w:r w:rsidR="00076C15" w:rsidRPr="00953333">
        <w:rPr>
          <w:rFonts w:ascii="Arial" w:hAnsi="Arial" w:cs="Arial"/>
          <w:sz w:val="22"/>
          <w:szCs w:val="22"/>
        </w:rPr>
        <w:t xml:space="preserve">help with </w:t>
      </w:r>
      <w:r w:rsidRPr="00953333">
        <w:rPr>
          <w:rFonts w:ascii="Arial" w:hAnsi="Arial" w:cs="Arial"/>
          <w:sz w:val="22"/>
          <w:szCs w:val="22"/>
        </w:rPr>
        <w:t>university</w:t>
      </w:r>
      <w:r w:rsidR="00076C15" w:rsidRPr="00953333">
        <w:rPr>
          <w:rFonts w:ascii="Arial" w:hAnsi="Arial" w:cs="Arial"/>
          <w:sz w:val="22"/>
          <w:szCs w:val="22"/>
        </w:rPr>
        <w:t xml:space="preserve"> applications</w:t>
      </w:r>
      <w:r w:rsidRPr="00953333">
        <w:rPr>
          <w:rFonts w:ascii="Arial" w:hAnsi="Arial" w:cs="Arial"/>
          <w:sz w:val="22"/>
          <w:szCs w:val="22"/>
        </w:rPr>
        <w:t>, teaching, tutorials and additional learning support.</w:t>
      </w:r>
    </w:p>
    <w:p w:rsidR="00076C15" w:rsidRDefault="00076C15" w:rsidP="00086915">
      <w:pPr>
        <w:jc w:val="both"/>
        <w:rPr>
          <w:rFonts w:ascii="Arial" w:hAnsi="Arial" w:cs="Arial"/>
          <w:sz w:val="22"/>
          <w:szCs w:val="22"/>
        </w:rPr>
      </w:pPr>
      <w:r w:rsidRPr="00953333">
        <w:rPr>
          <w:rFonts w:ascii="Arial" w:hAnsi="Arial" w:cs="Arial"/>
          <w:sz w:val="22"/>
          <w:szCs w:val="22"/>
        </w:rPr>
        <w:t>In the first few weeks of your course we will score you on your aptitude for and commitment to your course.  This score will be used to judge whether you are on the right course to succeed.  If you are judged not to be on the right course</w:t>
      </w:r>
      <w:r w:rsidR="002966BA" w:rsidRPr="00953333">
        <w:rPr>
          <w:rFonts w:ascii="Arial" w:hAnsi="Arial" w:cs="Arial"/>
          <w:sz w:val="22"/>
          <w:szCs w:val="22"/>
        </w:rPr>
        <w:t>, you</w:t>
      </w:r>
      <w:r w:rsidR="008575FF" w:rsidRPr="00953333">
        <w:rPr>
          <w:rFonts w:ascii="Arial" w:hAnsi="Arial" w:cs="Arial"/>
          <w:sz w:val="22"/>
          <w:szCs w:val="22"/>
        </w:rPr>
        <w:t xml:space="preserve"> </w:t>
      </w:r>
      <w:r w:rsidR="00B109AE">
        <w:rPr>
          <w:rFonts w:ascii="Arial" w:hAnsi="Arial" w:cs="Arial"/>
          <w:sz w:val="22"/>
          <w:szCs w:val="22"/>
        </w:rPr>
        <w:t>would</w:t>
      </w:r>
      <w:r w:rsidR="008575FF" w:rsidRPr="00953333">
        <w:rPr>
          <w:rFonts w:ascii="Arial" w:hAnsi="Arial" w:cs="Arial"/>
          <w:sz w:val="22"/>
          <w:szCs w:val="22"/>
        </w:rPr>
        <w:t xml:space="preserve"> receive advice and </w:t>
      </w:r>
      <w:r w:rsidR="002966BA" w:rsidRPr="00953333">
        <w:rPr>
          <w:rFonts w:ascii="Arial" w:hAnsi="Arial" w:cs="Arial"/>
          <w:sz w:val="22"/>
          <w:szCs w:val="22"/>
        </w:rPr>
        <w:t>guidance as to where you will be best p</w:t>
      </w:r>
      <w:r w:rsidRPr="00953333">
        <w:rPr>
          <w:rFonts w:ascii="Arial" w:hAnsi="Arial" w:cs="Arial"/>
          <w:sz w:val="22"/>
          <w:szCs w:val="22"/>
        </w:rPr>
        <w:t>laced in order to be successful.</w:t>
      </w:r>
    </w:p>
    <w:p w:rsidR="0022314C" w:rsidRDefault="0022314C" w:rsidP="00086915">
      <w:pPr>
        <w:jc w:val="both"/>
        <w:rPr>
          <w:rFonts w:ascii="Arial" w:hAnsi="Arial" w:cs="Arial"/>
          <w:sz w:val="22"/>
          <w:szCs w:val="22"/>
        </w:rPr>
      </w:pPr>
      <w:r>
        <w:rPr>
          <w:rFonts w:ascii="Arial" w:hAnsi="Arial" w:cs="Arial"/>
          <w:sz w:val="22"/>
          <w:szCs w:val="22"/>
        </w:rPr>
        <w:t>If you haven’t ac</w:t>
      </w:r>
      <w:r w:rsidR="00086915">
        <w:rPr>
          <w:rFonts w:ascii="Arial" w:hAnsi="Arial" w:cs="Arial"/>
          <w:sz w:val="22"/>
          <w:szCs w:val="22"/>
        </w:rPr>
        <w:t>hieved a grade C or above</w:t>
      </w:r>
      <w:r>
        <w:rPr>
          <w:rFonts w:ascii="Arial" w:hAnsi="Arial" w:cs="Arial"/>
          <w:sz w:val="22"/>
          <w:szCs w:val="22"/>
        </w:rPr>
        <w:t xml:space="preserve"> for English and/or Maths</w:t>
      </w:r>
      <w:r w:rsidR="00086915">
        <w:rPr>
          <w:rFonts w:ascii="Arial" w:hAnsi="Arial" w:cs="Arial"/>
          <w:sz w:val="22"/>
          <w:szCs w:val="22"/>
        </w:rPr>
        <w:t xml:space="preserve"> GCSE</w:t>
      </w:r>
      <w:r>
        <w:rPr>
          <w:rFonts w:ascii="Arial" w:hAnsi="Arial" w:cs="Arial"/>
          <w:sz w:val="22"/>
          <w:szCs w:val="22"/>
        </w:rPr>
        <w:t xml:space="preserve"> you will be required to </w:t>
      </w:r>
      <w:r w:rsidR="00086915">
        <w:rPr>
          <w:rFonts w:ascii="Arial" w:hAnsi="Arial" w:cs="Arial"/>
          <w:sz w:val="22"/>
          <w:szCs w:val="22"/>
        </w:rPr>
        <w:t>continue to study these subjects.</w:t>
      </w:r>
    </w:p>
    <w:p w:rsidR="00086915" w:rsidRPr="00953333" w:rsidRDefault="00086915" w:rsidP="00086915">
      <w:pPr>
        <w:jc w:val="both"/>
        <w:rPr>
          <w:rFonts w:ascii="Arial" w:hAnsi="Arial" w:cs="Arial"/>
          <w:sz w:val="22"/>
          <w:szCs w:val="22"/>
        </w:rPr>
      </w:pPr>
    </w:p>
    <w:p w:rsidR="009E7D9E" w:rsidRPr="00953333" w:rsidRDefault="009E7D9E">
      <w:pPr>
        <w:jc w:val="both"/>
        <w:rPr>
          <w:rFonts w:ascii="Arial" w:hAnsi="Arial" w:cs="Arial"/>
          <w:sz w:val="22"/>
          <w:szCs w:val="22"/>
        </w:rPr>
      </w:pPr>
      <w:r w:rsidRPr="00953333">
        <w:rPr>
          <w:rFonts w:ascii="Arial" w:hAnsi="Arial" w:cs="Arial"/>
          <w:b/>
          <w:sz w:val="22"/>
          <w:szCs w:val="22"/>
        </w:rPr>
        <w:t>You</w:t>
      </w:r>
      <w:r w:rsidRPr="00953333">
        <w:rPr>
          <w:rFonts w:ascii="Arial" w:hAnsi="Arial" w:cs="Arial"/>
          <w:sz w:val="22"/>
          <w:szCs w:val="22"/>
        </w:rPr>
        <w:t xml:space="preserve"> (supported by your parent(s)/carer):</w:t>
      </w:r>
    </w:p>
    <w:p w:rsidR="009E7D9E" w:rsidRPr="00953333" w:rsidRDefault="009E7D9E">
      <w:pPr>
        <w:numPr>
          <w:ilvl w:val="0"/>
          <w:numId w:val="1"/>
        </w:numPr>
        <w:spacing w:after="120"/>
        <w:ind w:left="714" w:hanging="357"/>
        <w:jc w:val="both"/>
        <w:rPr>
          <w:rFonts w:ascii="Arial" w:hAnsi="Arial" w:cs="Arial"/>
          <w:sz w:val="22"/>
          <w:szCs w:val="22"/>
        </w:rPr>
      </w:pPr>
      <w:r w:rsidRPr="00953333">
        <w:rPr>
          <w:rFonts w:ascii="Arial" w:hAnsi="Arial" w:cs="Arial"/>
          <w:sz w:val="22"/>
          <w:szCs w:val="22"/>
        </w:rPr>
        <w:t xml:space="preserve">Must </w:t>
      </w:r>
      <w:r w:rsidR="005C30B4" w:rsidRPr="00953333">
        <w:rPr>
          <w:rFonts w:ascii="Arial" w:hAnsi="Arial" w:cs="Arial"/>
          <w:sz w:val="22"/>
          <w:szCs w:val="22"/>
        </w:rPr>
        <w:t xml:space="preserve">attend, be punctual and </w:t>
      </w:r>
      <w:r w:rsidRPr="00953333">
        <w:rPr>
          <w:rFonts w:ascii="Arial" w:hAnsi="Arial" w:cs="Arial"/>
          <w:sz w:val="22"/>
          <w:szCs w:val="22"/>
        </w:rPr>
        <w:t>achieve your daily targets</w:t>
      </w:r>
      <w:r w:rsidR="0022314C">
        <w:rPr>
          <w:rFonts w:ascii="Arial" w:hAnsi="Arial" w:cs="Arial"/>
          <w:sz w:val="22"/>
          <w:szCs w:val="22"/>
        </w:rPr>
        <w:t>, including those for English and/or Maths</w:t>
      </w:r>
      <w:r w:rsidRPr="00953333">
        <w:rPr>
          <w:rFonts w:ascii="Arial" w:hAnsi="Arial" w:cs="Arial"/>
          <w:sz w:val="22"/>
          <w:szCs w:val="22"/>
        </w:rPr>
        <w:t>. If on any day</w:t>
      </w:r>
      <w:r w:rsidR="005C30B4" w:rsidRPr="00953333">
        <w:rPr>
          <w:rFonts w:ascii="Arial" w:hAnsi="Arial" w:cs="Arial"/>
          <w:sz w:val="22"/>
          <w:szCs w:val="22"/>
        </w:rPr>
        <w:t xml:space="preserve"> (for any reason)</w:t>
      </w:r>
      <w:r w:rsidRPr="00953333">
        <w:rPr>
          <w:rFonts w:ascii="Arial" w:hAnsi="Arial" w:cs="Arial"/>
          <w:sz w:val="22"/>
          <w:szCs w:val="22"/>
        </w:rPr>
        <w:t xml:space="preserve"> you fail to achieve your ta</w:t>
      </w:r>
      <w:r w:rsidR="00076C15" w:rsidRPr="00953333">
        <w:rPr>
          <w:rFonts w:ascii="Arial" w:hAnsi="Arial" w:cs="Arial"/>
          <w:sz w:val="22"/>
          <w:szCs w:val="22"/>
        </w:rPr>
        <w:t>rget, you must agree with your t</w:t>
      </w:r>
      <w:r w:rsidRPr="00953333">
        <w:rPr>
          <w:rFonts w:ascii="Arial" w:hAnsi="Arial" w:cs="Arial"/>
          <w:sz w:val="22"/>
          <w:szCs w:val="22"/>
        </w:rPr>
        <w:t>utor how you will achieve this target</w:t>
      </w:r>
    </w:p>
    <w:p w:rsidR="00A36A1F" w:rsidRPr="00953333" w:rsidRDefault="009E7D9E" w:rsidP="00A36A1F">
      <w:pPr>
        <w:numPr>
          <w:ilvl w:val="0"/>
          <w:numId w:val="1"/>
        </w:numPr>
        <w:spacing w:after="120"/>
        <w:ind w:left="714" w:hanging="357"/>
        <w:jc w:val="both"/>
        <w:rPr>
          <w:rFonts w:ascii="Arial" w:hAnsi="Arial" w:cs="Arial"/>
          <w:sz w:val="22"/>
          <w:szCs w:val="22"/>
        </w:rPr>
      </w:pPr>
      <w:r w:rsidRPr="00953333">
        <w:rPr>
          <w:rFonts w:ascii="Arial" w:hAnsi="Arial" w:cs="Arial"/>
          <w:sz w:val="22"/>
          <w:szCs w:val="22"/>
        </w:rPr>
        <w:t>Must behave reasonably whilst on the campus</w:t>
      </w:r>
      <w:r w:rsidR="00A36A1F" w:rsidRPr="00953333">
        <w:rPr>
          <w:rFonts w:ascii="Arial" w:hAnsi="Arial" w:cs="Arial"/>
          <w:sz w:val="22"/>
          <w:szCs w:val="22"/>
        </w:rPr>
        <w:t>. If your</w:t>
      </w:r>
      <w:r w:rsidR="008575FF" w:rsidRPr="00953333">
        <w:rPr>
          <w:rFonts w:ascii="Arial" w:hAnsi="Arial" w:cs="Arial"/>
          <w:sz w:val="22"/>
          <w:szCs w:val="22"/>
        </w:rPr>
        <w:t xml:space="preserve"> behaviour or attitude in class</w:t>
      </w:r>
      <w:r w:rsidR="00A36A1F" w:rsidRPr="00953333">
        <w:rPr>
          <w:rFonts w:ascii="Arial" w:hAnsi="Arial" w:cs="Arial"/>
          <w:sz w:val="22"/>
          <w:szCs w:val="22"/>
        </w:rPr>
        <w:t>/ workshops disrupts the learning of other students, then you will be required to leave the class or workshop.  However, you will still be required to complete your daily targets and will need to agree with your tutor how this will be achieved</w:t>
      </w:r>
    </w:p>
    <w:p w:rsidR="009E7D9E" w:rsidRPr="00953333" w:rsidRDefault="009E7D9E" w:rsidP="00A36A1F">
      <w:pPr>
        <w:numPr>
          <w:ilvl w:val="0"/>
          <w:numId w:val="1"/>
        </w:numPr>
        <w:spacing w:after="120"/>
        <w:ind w:left="714" w:hanging="357"/>
        <w:jc w:val="both"/>
        <w:rPr>
          <w:rFonts w:ascii="Arial" w:hAnsi="Arial" w:cs="Arial"/>
          <w:sz w:val="22"/>
          <w:szCs w:val="22"/>
        </w:rPr>
      </w:pPr>
      <w:r w:rsidRPr="00953333">
        <w:rPr>
          <w:rFonts w:ascii="Arial" w:hAnsi="Arial" w:cs="Arial"/>
          <w:sz w:val="22"/>
          <w:szCs w:val="22"/>
        </w:rPr>
        <w:t>Must successfully complete work that is set outside of your daily targets; for example, any homework, assignments, exam preparation or revision during evenings, weekends or holidays. For</w:t>
      </w:r>
      <w:r w:rsidR="008575FF" w:rsidRPr="00953333">
        <w:rPr>
          <w:rFonts w:ascii="Arial" w:hAnsi="Arial" w:cs="Arial"/>
          <w:sz w:val="22"/>
          <w:szCs w:val="22"/>
        </w:rPr>
        <w:t xml:space="preserve"> courses where there is an exam/</w:t>
      </w:r>
      <w:r w:rsidRPr="00953333">
        <w:rPr>
          <w:rFonts w:ascii="Arial" w:hAnsi="Arial" w:cs="Arial"/>
          <w:sz w:val="22"/>
          <w:szCs w:val="22"/>
        </w:rPr>
        <w:t>test that follows a holiday, students may be required to carry out revision during the holiday – there will then be an assessment on return from the holiday to ensure the revision has taken place</w:t>
      </w:r>
      <w:r w:rsidR="00076C15" w:rsidRPr="00953333">
        <w:rPr>
          <w:rFonts w:ascii="Arial" w:hAnsi="Arial" w:cs="Arial"/>
          <w:sz w:val="22"/>
          <w:szCs w:val="22"/>
        </w:rPr>
        <w:t xml:space="preserve">.  Please note that holidays must </w:t>
      </w:r>
      <w:r w:rsidR="00076C15" w:rsidRPr="00953333">
        <w:rPr>
          <w:rFonts w:ascii="Arial" w:hAnsi="Arial" w:cs="Arial"/>
          <w:b/>
          <w:sz w:val="22"/>
          <w:szCs w:val="22"/>
        </w:rPr>
        <w:t xml:space="preserve">not </w:t>
      </w:r>
      <w:r w:rsidR="00076C15" w:rsidRPr="00953333">
        <w:rPr>
          <w:rFonts w:ascii="Arial" w:hAnsi="Arial" w:cs="Arial"/>
          <w:sz w:val="22"/>
          <w:szCs w:val="22"/>
        </w:rPr>
        <w:t>be booked</w:t>
      </w:r>
      <w:r w:rsidR="005C30B4" w:rsidRPr="00953333">
        <w:rPr>
          <w:rFonts w:ascii="Arial" w:hAnsi="Arial" w:cs="Arial"/>
          <w:sz w:val="22"/>
          <w:szCs w:val="22"/>
        </w:rPr>
        <w:t xml:space="preserve"> during college weeks</w:t>
      </w:r>
      <w:r w:rsidR="00076C15" w:rsidRPr="00953333">
        <w:rPr>
          <w:rFonts w:ascii="Arial" w:hAnsi="Arial" w:cs="Arial"/>
          <w:sz w:val="22"/>
          <w:szCs w:val="22"/>
        </w:rPr>
        <w:t xml:space="preserve"> prior to exams.</w:t>
      </w:r>
    </w:p>
    <w:p w:rsidR="005C30B4" w:rsidRDefault="005C30B4" w:rsidP="00B86BEC">
      <w:pPr>
        <w:jc w:val="both"/>
        <w:rPr>
          <w:rFonts w:ascii="Arial" w:hAnsi="Arial" w:cs="Arial"/>
          <w:sz w:val="22"/>
          <w:szCs w:val="22"/>
        </w:rPr>
      </w:pPr>
      <w:r w:rsidRPr="00953333">
        <w:rPr>
          <w:rFonts w:ascii="Arial" w:hAnsi="Arial" w:cs="Arial"/>
          <w:sz w:val="22"/>
          <w:szCs w:val="22"/>
        </w:rPr>
        <w:t xml:space="preserve">If, </w:t>
      </w:r>
      <w:r w:rsidRPr="00953333">
        <w:rPr>
          <w:rFonts w:ascii="Arial" w:hAnsi="Arial" w:cs="Arial"/>
          <w:sz w:val="22"/>
          <w:szCs w:val="22"/>
          <w:u w:val="single"/>
        </w:rPr>
        <w:t>at any point in your course,</w:t>
      </w:r>
      <w:r w:rsidR="0022314C">
        <w:rPr>
          <w:rFonts w:ascii="Arial" w:hAnsi="Arial" w:cs="Arial"/>
          <w:sz w:val="22"/>
          <w:szCs w:val="22"/>
        </w:rPr>
        <w:t xml:space="preserve"> </w:t>
      </w:r>
      <w:r w:rsidR="00086915">
        <w:rPr>
          <w:rFonts w:ascii="Arial" w:hAnsi="Arial" w:cs="Arial"/>
          <w:sz w:val="22"/>
          <w:szCs w:val="22"/>
        </w:rPr>
        <w:t xml:space="preserve">should </w:t>
      </w:r>
      <w:r w:rsidR="0022314C">
        <w:rPr>
          <w:rFonts w:ascii="Arial" w:hAnsi="Arial" w:cs="Arial"/>
          <w:sz w:val="22"/>
          <w:szCs w:val="22"/>
        </w:rPr>
        <w:t>your</w:t>
      </w:r>
    </w:p>
    <w:p w:rsidR="00086915" w:rsidRDefault="00086915" w:rsidP="00B86BEC">
      <w:pPr>
        <w:jc w:val="both"/>
        <w:rPr>
          <w:rFonts w:ascii="Arial" w:hAnsi="Arial" w:cs="Arial"/>
          <w:sz w:val="22"/>
          <w:szCs w:val="22"/>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521"/>
      </w:tblGrid>
      <w:tr w:rsidR="0022314C" w:rsidTr="0022314C">
        <w:tc>
          <w:tcPr>
            <w:tcW w:w="2835" w:type="dxa"/>
          </w:tcPr>
          <w:p w:rsidR="0022314C" w:rsidRPr="0022314C" w:rsidRDefault="0022314C" w:rsidP="0022314C">
            <w:pPr>
              <w:pStyle w:val="ListParagraph"/>
              <w:numPr>
                <w:ilvl w:val="0"/>
                <w:numId w:val="3"/>
              </w:numPr>
              <w:jc w:val="both"/>
              <w:rPr>
                <w:rFonts w:ascii="Arial" w:hAnsi="Arial" w:cs="Arial"/>
                <w:sz w:val="22"/>
                <w:szCs w:val="22"/>
              </w:rPr>
            </w:pPr>
            <w:r>
              <w:rPr>
                <w:rFonts w:ascii="Arial" w:hAnsi="Arial" w:cs="Arial"/>
                <w:sz w:val="22"/>
                <w:szCs w:val="22"/>
              </w:rPr>
              <w:t>Attendance</w:t>
            </w:r>
          </w:p>
        </w:tc>
        <w:tc>
          <w:tcPr>
            <w:tcW w:w="6521" w:type="dxa"/>
          </w:tcPr>
          <w:p w:rsidR="0022314C" w:rsidRPr="0022314C" w:rsidRDefault="0022314C" w:rsidP="0022314C">
            <w:pPr>
              <w:pStyle w:val="ListParagraph"/>
              <w:numPr>
                <w:ilvl w:val="0"/>
                <w:numId w:val="3"/>
              </w:numPr>
              <w:ind w:left="459" w:hanging="283"/>
              <w:jc w:val="both"/>
              <w:rPr>
                <w:rFonts w:ascii="Arial" w:hAnsi="Arial" w:cs="Arial"/>
                <w:sz w:val="22"/>
                <w:szCs w:val="22"/>
              </w:rPr>
            </w:pPr>
            <w:r>
              <w:rPr>
                <w:rFonts w:ascii="Arial" w:hAnsi="Arial" w:cs="Arial"/>
                <w:sz w:val="22"/>
                <w:szCs w:val="22"/>
              </w:rPr>
              <w:t>Progress</w:t>
            </w:r>
          </w:p>
        </w:tc>
      </w:tr>
      <w:tr w:rsidR="0022314C" w:rsidTr="0022314C">
        <w:tc>
          <w:tcPr>
            <w:tcW w:w="2835" w:type="dxa"/>
          </w:tcPr>
          <w:p w:rsidR="0022314C" w:rsidRPr="0022314C" w:rsidRDefault="0022314C" w:rsidP="0022314C">
            <w:pPr>
              <w:pStyle w:val="ListParagraph"/>
              <w:numPr>
                <w:ilvl w:val="0"/>
                <w:numId w:val="3"/>
              </w:numPr>
              <w:jc w:val="both"/>
              <w:rPr>
                <w:rFonts w:ascii="Arial" w:hAnsi="Arial" w:cs="Arial"/>
                <w:sz w:val="22"/>
                <w:szCs w:val="22"/>
              </w:rPr>
            </w:pPr>
            <w:r>
              <w:rPr>
                <w:rFonts w:ascii="Arial" w:hAnsi="Arial" w:cs="Arial"/>
                <w:sz w:val="22"/>
                <w:szCs w:val="22"/>
              </w:rPr>
              <w:t>Punctuality</w:t>
            </w:r>
          </w:p>
        </w:tc>
        <w:tc>
          <w:tcPr>
            <w:tcW w:w="6521" w:type="dxa"/>
          </w:tcPr>
          <w:p w:rsidR="0022314C" w:rsidRPr="0022314C" w:rsidRDefault="0022314C" w:rsidP="0022314C">
            <w:pPr>
              <w:pStyle w:val="ListParagraph"/>
              <w:numPr>
                <w:ilvl w:val="0"/>
                <w:numId w:val="3"/>
              </w:numPr>
              <w:ind w:left="459" w:hanging="283"/>
              <w:jc w:val="both"/>
              <w:rPr>
                <w:rFonts w:ascii="Arial" w:hAnsi="Arial" w:cs="Arial"/>
                <w:sz w:val="22"/>
                <w:szCs w:val="22"/>
              </w:rPr>
            </w:pPr>
            <w:r>
              <w:rPr>
                <w:rFonts w:ascii="Arial" w:hAnsi="Arial" w:cs="Arial"/>
                <w:sz w:val="22"/>
                <w:szCs w:val="22"/>
              </w:rPr>
              <w:t>Completion of targets / work / revision / exam preparation</w:t>
            </w:r>
          </w:p>
        </w:tc>
      </w:tr>
      <w:tr w:rsidR="0022314C" w:rsidTr="0022314C">
        <w:tc>
          <w:tcPr>
            <w:tcW w:w="2835" w:type="dxa"/>
          </w:tcPr>
          <w:p w:rsidR="0022314C" w:rsidRPr="0022314C" w:rsidRDefault="0022314C" w:rsidP="0022314C">
            <w:pPr>
              <w:pStyle w:val="ListParagraph"/>
              <w:numPr>
                <w:ilvl w:val="0"/>
                <w:numId w:val="3"/>
              </w:numPr>
              <w:jc w:val="both"/>
              <w:rPr>
                <w:rFonts w:ascii="Arial" w:hAnsi="Arial" w:cs="Arial"/>
                <w:sz w:val="22"/>
                <w:szCs w:val="22"/>
              </w:rPr>
            </w:pPr>
            <w:r>
              <w:rPr>
                <w:rFonts w:ascii="Arial" w:hAnsi="Arial" w:cs="Arial"/>
                <w:sz w:val="22"/>
                <w:szCs w:val="22"/>
              </w:rPr>
              <w:t>Behaviour</w:t>
            </w:r>
          </w:p>
        </w:tc>
        <w:tc>
          <w:tcPr>
            <w:tcW w:w="6521" w:type="dxa"/>
          </w:tcPr>
          <w:p w:rsidR="0022314C" w:rsidRDefault="0022314C" w:rsidP="00B86BEC">
            <w:pPr>
              <w:jc w:val="both"/>
              <w:rPr>
                <w:rFonts w:ascii="Arial" w:hAnsi="Arial" w:cs="Arial"/>
                <w:sz w:val="22"/>
                <w:szCs w:val="22"/>
              </w:rPr>
            </w:pPr>
          </w:p>
        </w:tc>
      </w:tr>
    </w:tbl>
    <w:p w:rsidR="005C30B4" w:rsidRPr="00953333" w:rsidRDefault="0022314C" w:rsidP="005C30B4">
      <w:pPr>
        <w:spacing w:after="120"/>
        <w:jc w:val="both"/>
        <w:rPr>
          <w:rFonts w:ascii="Arial" w:hAnsi="Arial" w:cs="Arial"/>
          <w:sz w:val="22"/>
          <w:szCs w:val="22"/>
        </w:rPr>
      </w:pPr>
      <w:r>
        <w:rPr>
          <w:rFonts w:ascii="Arial" w:hAnsi="Arial" w:cs="Arial"/>
          <w:sz w:val="22"/>
          <w:szCs w:val="22"/>
        </w:rPr>
        <w:t xml:space="preserve">…. </w:t>
      </w:r>
      <w:r w:rsidR="007F5954" w:rsidRPr="00953333">
        <w:rPr>
          <w:rFonts w:ascii="Arial" w:hAnsi="Arial" w:cs="Arial"/>
          <w:sz w:val="22"/>
          <w:szCs w:val="22"/>
        </w:rPr>
        <w:t>fall</w:t>
      </w:r>
      <w:r w:rsidR="005C30B4" w:rsidRPr="00953333">
        <w:rPr>
          <w:rFonts w:ascii="Arial" w:hAnsi="Arial" w:cs="Arial"/>
          <w:sz w:val="22"/>
          <w:szCs w:val="22"/>
        </w:rPr>
        <w:t xml:space="preserve"> below the standard acceptable for your course, y</w:t>
      </w:r>
      <w:r>
        <w:rPr>
          <w:rFonts w:ascii="Arial" w:hAnsi="Arial" w:cs="Arial"/>
          <w:sz w:val="22"/>
          <w:szCs w:val="22"/>
        </w:rPr>
        <w:t>ou will be put onto an ‘At Risk</w:t>
      </w:r>
      <w:r w:rsidR="005C30B4" w:rsidRPr="00953333">
        <w:rPr>
          <w:rFonts w:ascii="Arial" w:hAnsi="Arial" w:cs="Arial"/>
          <w:sz w:val="22"/>
          <w:szCs w:val="22"/>
        </w:rPr>
        <w:t xml:space="preserve"> register</w:t>
      </w:r>
      <w:r w:rsidR="00086915">
        <w:rPr>
          <w:rFonts w:ascii="Arial" w:hAnsi="Arial" w:cs="Arial"/>
          <w:sz w:val="22"/>
          <w:szCs w:val="22"/>
        </w:rPr>
        <w:t xml:space="preserve">’ </w:t>
      </w:r>
      <w:r w:rsidR="005C30B4" w:rsidRPr="00953333">
        <w:rPr>
          <w:rFonts w:ascii="Arial" w:hAnsi="Arial" w:cs="Arial"/>
          <w:sz w:val="22"/>
          <w:szCs w:val="22"/>
        </w:rPr>
        <w:t>and a meeting arranged with you (for students under 18 your parents will be invited to this meeting) to agree an action plan.</w:t>
      </w:r>
    </w:p>
    <w:p w:rsidR="009E7D9E" w:rsidRPr="00953333" w:rsidRDefault="009E7D9E" w:rsidP="00953333">
      <w:pPr>
        <w:spacing w:after="120"/>
        <w:jc w:val="both"/>
        <w:rPr>
          <w:rFonts w:ascii="Arial" w:hAnsi="Arial" w:cs="Arial"/>
          <w:b/>
          <w:sz w:val="22"/>
          <w:szCs w:val="22"/>
        </w:rPr>
      </w:pPr>
      <w:r w:rsidRPr="00953333">
        <w:rPr>
          <w:rFonts w:ascii="Arial" w:hAnsi="Arial" w:cs="Arial"/>
          <w:b/>
          <w:sz w:val="22"/>
          <w:szCs w:val="22"/>
        </w:rPr>
        <w:t>N.B.</w:t>
      </w:r>
      <w:r w:rsidR="00953333">
        <w:rPr>
          <w:rFonts w:ascii="Arial" w:hAnsi="Arial" w:cs="Arial"/>
          <w:b/>
          <w:sz w:val="22"/>
          <w:szCs w:val="22"/>
        </w:rPr>
        <w:t xml:space="preserve"> </w:t>
      </w:r>
      <w:r w:rsidRPr="00953333">
        <w:rPr>
          <w:rFonts w:ascii="Arial" w:hAnsi="Arial" w:cs="Arial"/>
          <w:b/>
          <w:bCs/>
          <w:sz w:val="22"/>
          <w:szCs w:val="22"/>
        </w:rPr>
        <w:t>Your continuation on a course and permis</w:t>
      </w:r>
      <w:r w:rsidR="008575FF" w:rsidRPr="00953333">
        <w:rPr>
          <w:rFonts w:ascii="Arial" w:hAnsi="Arial" w:cs="Arial"/>
          <w:b/>
          <w:bCs/>
          <w:sz w:val="22"/>
          <w:szCs w:val="22"/>
        </w:rPr>
        <w:t>sion to sit for any examination/test is depende</w:t>
      </w:r>
      <w:r w:rsidRPr="00953333">
        <w:rPr>
          <w:rFonts w:ascii="Arial" w:hAnsi="Arial" w:cs="Arial"/>
          <w:b/>
          <w:bCs/>
          <w:sz w:val="22"/>
          <w:szCs w:val="22"/>
        </w:rPr>
        <w:t>nt on the above</w:t>
      </w:r>
      <w:r w:rsidR="005C30B4" w:rsidRPr="00953333">
        <w:rPr>
          <w:rFonts w:ascii="Arial" w:hAnsi="Arial" w:cs="Arial"/>
          <w:b/>
          <w:bCs/>
          <w:sz w:val="22"/>
          <w:szCs w:val="22"/>
        </w:rPr>
        <w:t xml:space="preserve"> and, if an action plan is needed</w:t>
      </w:r>
      <w:r w:rsidR="00B86BEC" w:rsidRPr="00953333">
        <w:rPr>
          <w:rFonts w:ascii="Arial" w:hAnsi="Arial" w:cs="Arial"/>
          <w:b/>
          <w:bCs/>
          <w:sz w:val="22"/>
          <w:szCs w:val="22"/>
        </w:rPr>
        <w:t>,</w:t>
      </w:r>
      <w:r w:rsidR="005C30B4" w:rsidRPr="00953333">
        <w:rPr>
          <w:rFonts w:ascii="Arial" w:hAnsi="Arial" w:cs="Arial"/>
          <w:b/>
          <w:bCs/>
          <w:sz w:val="22"/>
          <w:szCs w:val="22"/>
        </w:rPr>
        <w:t xml:space="preserve"> on the successful </w:t>
      </w:r>
      <w:r w:rsidR="00B86BEC" w:rsidRPr="00953333">
        <w:rPr>
          <w:rFonts w:ascii="Arial" w:hAnsi="Arial" w:cs="Arial"/>
          <w:b/>
          <w:bCs/>
          <w:sz w:val="22"/>
          <w:szCs w:val="22"/>
        </w:rPr>
        <w:t>completion of the action plan</w:t>
      </w:r>
      <w:r w:rsidRPr="00953333">
        <w:rPr>
          <w:rFonts w:ascii="Arial" w:hAnsi="Arial" w:cs="Arial"/>
          <w:b/>
          <w:bCs/>
          <w:sz w:val="22"/>
          <w:szCs w:val="22"/>
        </w:rPr>
        <w:t>.</w:t>
      </w:r>
    </w:p>
    <w:p w:rsidR="00953333" w:rsidRDefault="009E7D9E" w:rsidP="007F5954">
      <w:pPr>
        <w:spacing w:after="120"/>
        <w:jc w:val="both"/>
        <w:rPr>
          <w:rFonts w:ascii="Arial" w:hAnsi="Arial" w:cs="Arial"/>
          <w:sz w:val="22"/>
          <w:szCs w:val="22"/>
        </w:rPr>
      </w:pPr>
      <w:r w:rsidRPr="00953333">
        <w:rPr>
          <w:rFonts w:ascii="Arial" w:hAnsi="Arial" w:cs="Arial"/>
          <w:sz w:val="22"/>
          <w:szCs w:val="22"/>
        </w:rPr>
        <w:t>In return for your reasonable level of hard work and behaviour, you can expect that we will provide you with extensive support and sufficient resources to enable you to be successful on your course.  You can also expect to be treated with respect and courtesy by all staff.  Any student who considers that he/she is not being treated with respect and courtesy</w:t>
      </w:r>
      <w:r w:rsidR="00953333">
        <w:rPr>
          <w:rFonts w:ascii="Arial" w:hAnsi="Arial" w:cs="Arial"/>
          <w:sz w:val="22"/>
          <w:szCs w:val="22"/>
        </w:rPr>
        <w:t xml:space="preserve"> or that the college is </w:t>
      </w:r>
      <w:r w:rsidR="00B86BEC" w:rsidRPr="00953333">
        <w:rPr>
          <w:rFonts w:ascii="Arial" w:hAnsi="Arial" w:cs="Arial"/>
          <w:sz w:val="22"/>
          <w:szCs w:val="22"/>
        </w:rPr>
        <w:t>not meeting its commitment,</w:t>
      </w:r>
      <w:r w:rsidRPr="00953333">
        <w:rPr>
          <w:rFonts w:ascii="Arial" w:hAnsi="Arial" w:cs="Arial"/>
          <w:sz w:val="22"/>
          <w:szCs w:val="22"/>
        </w:rPr>
        <w:t xml:space="preserve"> is encouraged to raise the issue with a</w:t>
      </w:r>
      <w:r w:rsidR="00076C15" w:rsidRPr="00953333">
        <w:rPr>
          <w:rFonts w:ascii="Arial" w:hAnsi="Arial" w:cs="Arial"/>
          <w:sz w:val="22"/>
          <w:szCs w:val="22"/>
        </w:rPr>
        <w:t>n Assistant Academy Manager (AAM) – your AA</w:t>
      </w:r>
      <w:r w:rsidRPr="00953333">
        <w:rPr>
          <w:rFonts w:ascii="Arial" w:hAnsi="Arial" w:cs="Arial"/>
          <w:sz w:val="22"/>
          <w:szCs w:val="22"/>
        </w:rPr>
        <w:t>M will be introduced to you as you start your course.</w:t>
      </w:r>
    </w:p>
    <w:p w:rsidR="009E7D9E" w:rsidRPr="00953333" w:rsidRDefault="009E7D9E" w:rsidP="007F5954">
      <w:pPr>
        <w:spacing w:after="120"/>
        <w:jc w:val="both"/>
        <w:rPr>
          <w:rFonts w:ascii="Arial" w:hAnsi="Arial" w:cs="Arial"/>
          <w:sz w:val="22"/>
          <w:szCs w:val="22"/>
        </w:rPr>
      </w:pPr>
      <w:r w:rsidRPr="00953333">
        <w:rPr>
          <w:rFonts w:ascii="Arial" w:hAnsi="Arial" w:cs="Arial"/>
          <w:sz w:val="22"/>
          <w:szCs w:val="22"/>
        </w:rPr>
        <w:t>There are very regular meetings of students on each course to raise any issues they may have about their course or the college in general, and you will be strongly encouraged to attend and to raise issues at these meetings</w:t>
      </w:r>
      <w:r w:rsidR="00086915">
        <w:rPr>
          <w:rFonts w:ascii="Arial" w:hAnsi="Arial" w:cs="Arial"/>
          <w:sz w:val="22"/>
          <w:szCs w:val="22"/>
        </w:rPr>
        <w:t>.</w:t>
      </w:r>
    </w:p>
    <w:p w:rsidR="00953333" w:rsidRPr="00953333" w:rsidRDefault="00953333" w:rsidP="00953333">
      <w:pPr>
        <w:pStyle w:val="Heading1"/>
        <w:tabs>
          <w:tab w:val="left" w:pos="7020"/>
        </w:tabs>
        <w:jc w:val="center"/>
        <w:rPr>
          <w:sz w:val="28"/>
          <w:u w:val="none"/>
        </w:rPr>
      </w:pPr>
      <w:r w:rsidRPr="00953333">
        <w:t xml:space="preserve">COMMITMENT TO STUDY </w:t>
      </w:r>
      <w:r w:rsidR="005209C2">
        <w:t xml:space="preserve">FORM </w:t>
      </w:r>
      <w:r w:rsidRPr="00953333">
        <w:t>20</w:t>
      </w:r>
      <w:r w:rsidR="00A40ABE">
        <w:t>1</w:t>
      </w:r>
      <w:r w:rsidR="00DB2E5F">
        <w:t>4</w:t>
      </w:r>
      <w:r w:rsidRPr="00953333">
        <w:t>/201</w:t>
      </w:r>
      <w:r w:rsidR="00DB2E5F">
        <w:t>5</w:t>
      </w:r>
    </w:p>
    <w:p w:rsidR="009E7D9E" w:rsidRPr="00953333" w:rsidRDefault="009E7D9E" w:rsidP="00953333">
      <w:pPr>
        <w:spacing w:after="120"/>
        <w:ind w:left="357"/>
        <w:jc w:val="center"/>
        <w:rPr>
          <w:rFonts w:ascii="Arial" w:hAnsi="Arial" w:cs="Arial"/>
          <w:sz w:val="22"/>
          <w:szCs w:val="22"/>
        </w:rPr>
      </w:pPr>
    </w:p>
    <w:p w:rsidR="009E7D9E" w:rsidRPr="00953333" w:rsidRDefault="009E7D9E">
      <w:pPr>
        <w:pStyle w:val="Heading1"/>
        <w:rPr>
          <w:sz w:val="22"/>
          <w:szCs w:val="22"/>
        </w:rPr>
      </w:pPr>
      <w:r w:rsidRPr="00953333">
        <w:rPr>
          <w:sz w:val="22"/>
          <w:szCs w:val="22"/>
        </w:rPr>
        <w:t>STUDENT</w:t>
      </w:r>
    </w:p>
    <w:p w:rsidR="009E7D9E" w:rsidRPr="00953333" w:rsidRDefault="009E7D9E">
      <w:pPr>
        <w:rPr>
          <w:rFonts w:ascii="Arial" w:hAnsi="Arial" w:cs="Arial"/>
          <w:sz w:val="22"/>
          <w:szCs w:val="22"/>
        </w:rPr>
      </w:pPr>
    </w:p>
    <w:p w:rsidR="009E7D9E" w:rsidRPr="00953333" w:rsidRDefault="009F398C">
      <w:pPr>
        <w:rPr>
          <w:rFonts w:ascii="Arial" w:hAnsi="Arial" w:cs="Arial"/>
          <w:sz w:val="22"/>
          <w:szCs w:val="22"/>
        </w:rPr>
      </w:pPr>
      <w:r w:rsidRPr="00953333">
        <w:rPr>
          <w:rFonts w:ascii="Arial" w:hAnsi="Arial" w:cs="Arial"/>
          <w:sz w:val="22"/>
          <w:szCs w:val="22"/>
        </w:rPr>
        <w:t xml:space="preserve">I agree to the </w:t>
      </w:r>
      <w:r w:rsidR="009E7D9E" w:rsidRPr="00953333">
        <w:rPr>
          <w:rFonts w:ascii="Arial" w:hAnsi="Arial" w:cs="Arial"/>
          <w:sz w:val="22"/>
          <w:szCs w:val="22"/>
        </w:rPr>
        <w:t>conditions of entry</w:t>
      </w:r>
      <w:r w:rsidRPr="00953333">
        <w:rPr>
          <w:rFonts w:ascii="Arial" w:hAnsi="Arial" w:cs="Arial"/>
          <w:sz w:val="22"/>
          <w:szCs w:val="22"/>
        </w:rPr>
        <w:t xml:space="preserve"> set out in the Commitment to Study form </w:t>
      </w:r>
      <w:r w:rsidR="007F5954" w:rsidRPr="00953333">
        <w:rPr>
          <w:rFonts w:ascii="Arial" w:hAnsi="Arial" w:cs="Arial"/>
          <w:sz w:val="22"/>
          <w:szCs w:val="22"/>
        </w:rPr>
        <w:t>20</w:t>
      </w:r>
      <w:r w:rsidR="00A40ABE">
        <w:rPr>
          <w:rFonts w:ascii="Arial" w:hAnsi="Arial" w:cs="Arial"/>
          <w:sz w:val="22"/>
          <w:szCs w:val="22"/>
        </w:rPr>
        <w:t>1</w:t>
      </w:r>
      <w:r w:rsidR="00DB2E5F">
        <w:rPr>
          <w:rFonts w:ascii="Arial" w:hAnsi="Arial" w:cs="Arial"/>
          <w:sz w:val="22"/>
          <w:szCs w:val="22"/>
        </w:rPr>
        <w:t>4</w:t>
      </w:r>
      <w:r w:rsidRPr="00953333">
        <w:rPr>
          <w:rFonts w:ascii="Arial" w:hAnsi="Arial" w:cs="Arial"/>
          <w:sz w:val="22"/>
          <w:szCs w:val="22"/>
        </w:rPr>
        <w:t>/</w:t>
      </w:r>
      <w:r w:rsidR="007F5954" w:rsidRPr="00953333">
        <w:rPr>
          <w:rFonts w:ascii="Arial" w:hAnsi="Arial" w:cs="Arial"/>
          <w:sz w:val="22"/>
          <w:szCs w:val="22"/>
        </w:rPr>
        <w:t>20</w:t>
      </w:r>
      <w:r w:rsidRPr="00953333">
        <w:rPr>
          <w:rFonts w:ascii="Arial" w:hAnsi="Arial" w:cs="Arial"/>
          <w:sz w:val="22"/>
          <w:szCs w:val="22"/>
        </w:rPr>
        <w:t>1</w:t>
      </w:r>
      <w:r w:rsidR="00DB2E5F">
        <w:rPr>
          <w:rFonts w:ascii="Arial" w:hAnsi="Arial" w:cs="Arial"/>
          <w:sz w:val="22"/>
          <w:szCs w:val="22"/>
        </w:rPr>
        <w:t>5</w:t>
      </w:r>
    </w:p>
    <w:p w:rsidR="009E7D9E" w:rsidRPr="00953333" w:rsidRDefault="009E7D9E">
      <w:pPr>
        <w:rPr>
          <w:rFonts w:ascii="Arial" w:hAnsi="Arial" w:cs="Arial"/>
          <w:sz w:val="22"/>
          <w:szCs w:val="22"/>
        </w:rPr>
      </w:pPr>
    </w:p>
    <w:p w:rsidR="009E7D9E" w:rsidRPr="00953333" w:rsidRDefault="009E7D9E">
      <w:pPr>
        <w:tabs>
          <w:tab w:val="left" w:pos="5040"/>
        </w:tabs>
        <w:rPr>
          <w:rFonts w:ascii="Arial" w:hAnsi="Arial" w:cs="Arial"/>
          <w:sz w:val="22"/>
          <w:szCs w:val="22"/>
        </w:rPr>
      </w:pPr>
      <w:r w:rsidRPr="00953333">
        <w:rPr>
          <w:rFonts w:ascii="Arial" w:hAnsi="Arial" w:cs="Arial"/>
          <w:sz w:val="22"/>
          <w:szCs w:val="22"/>
        </w:rPr>
        <w:t>Signed</w:t>
      </w:r>
      <w:r w:rsidRPr="00953333">
        <w:rPr>
          <w:rFonts w:ascii="Arial" w:hAnsi="Arial" w:cs="Arial"/>
          <w:sz w:val="22"/>
          <w:szCs w:val="22"/>
        </w:rPr>
        <w:tab/>
        <w:t>Print Name</w:t>
      </w:r>
    </w:p>
    <w:p w:rsidR="009E7D9E" w:rsidRPr="00953333" w:rsidRDefault="009E7D9E">
      <w:pPr>
        <w:tabs>
          <w:tab w:val="left" w:pos="5040"/>
        </w:tabs>
        <w:rPr>
          <w:rFonts w:ascii="Arial" w:hAnsi="Arial" w:cs="Arial"/>
          <w:sz w:val="22"/>
          <w:szCs w:val="22"/>
        </w:rPr>
      </w:pPr>
    </w:p>
    <w:p w:rsidR="009E7D9E" w:rsidRPr="00953333" w:rsidRDefault="009E7D9E">
      <w:pPr>
        <w:tabs>
          <w:tab w:val="left" w:pos="5040"/>
        </w:tabs>
        <w:rPr>
          <w:rFonts w:ascii="Arial" w:hAnsi="Arial" w:cs="Arial"/>
          <w:sz w:val="22"/>
          <w:szCs w:val="22"/>
        </w:rPr>
      </w:pPr>
      <w:r w:rsidRPr="00953333">
        <w:rPr>
          <w:rFonts w:ascii="Arial" w:hAnsi="Arial" w:cs="Arial"/>
          <w:sz w:val="22"/>
          <w:szCs w:val="22"/>
        </w:rPr>
        <w:t>_________________________________</w:t>
      </w:r>
      <w:r w:rsidRPr="00953333">
        <w:rPr>
          <w:rFonts w:ascii="Arial" w:hAnsi="Arial" w:cs="Arial"/>
          <w:sz w:val="22"/>
          <w:szCs w:val="22"/>
        </w:rPr>
        <w:tab/>
        <w:t>_____________________________</w:t>
      </w:r>
    </w:p>
    <w:p w:rsidR="009E7D9E" w:rsidRPr="00953333" w:rsidRDefault="009E7D9E">
      <w:pPr>
        <w:tabs>
          <w:tab w:val="left" w:pos="5040"/>
        </w:tabs>
        <w:rPr>
          <w:rFonts w:ascii="Arial" w:hAnsi="Arial" w:cs="Arial"/>
          <w:sz w:val="22"/>
          <w:szCs w:val="22"/>
        </w:rPr>
      </w:pPr>
    </w:p>
    <w:p w:rsidR="009E7D9E" w:rsidRPr="00953333" w:rsidRDefault="009E7D9E">
      <w:pPr>
        <w:tabs>
          <w:tab w:val="left" w:pos="5040"/>
        </w:tabs>
        <w:rPr>
          <w:rFonts w:ascii="Arial" w:hAnsi="Arial" w:cs="Arial"/>
          <w:sz w:val="22"/>
          <w:szCs w:val="22"/>
        </w:rPr>
      </w:pPr>
      <w:r w:rsidRPr="00953333">
        <w:rPr>
          <w:rFonts w:ascii="Arial" w:hAnsi="Arial" w:cs="Arial"/>
          <w:sz w:val="22"/>
          <w:szCs w:val="22"/>
        </w:rPr>
        <w:t>Course</w:t>
      </w:r>
      <w:r w:rsidRPr="00953333">
        <w:rPr>
          <w:rFonts w:ascii="Arial" w:hAnsi="Arial" w:cs="Arial"/>
          <w:sz w:val="22"/>
          <w:szCs w:val="22"/>
        </w:rPr>
        <w:tab/>
        <w:t>Date</w:t>
      </w:r>
    </w:p>
    <w:p w:rsidR="009E7D9E" w:rsidRPr="00953333" w:rsidRDefault="009E7D9E">
      <w:pPr>
        <w:tabs>
          <w:tab w:val="left" w:pos="5040"/>
        </w:tabs>
        <w:rPr>
          <w:rFonts w:ascii="Arial" w:hAnsi="Arial" w:cs="Arial"/>
          <w:sz w:val="22"/>
          <w:szCs w:val="22"/>
        </w:rPr>
      </w:pPr>
    </w:p>
    <w:p w:rsidR="009E7D9E" w:rsidRPr="00953333" w:rsidRDefault="009E7D9E">
      <w:pPr>
        <w:tabs>
          <w:tab w:val="left" w:pos="5040"/>
        </w:tabs>
        <w:rPr>
          <w:rFonts w:ascii="Arial" w:hAnsi="Arial" w:cs="Arial"/>
          <w:sz w:val="22"/>
          <w:szCs w:val="22"/>
        </w:rPr>
      </w:pPr>
      <w:r w:rsidRPr="00953333">
        <w:rPr>
          <w:rFonts w:ascii="Arial" w:hAnsi="Arial" w:cs="Arial"/>
          <w:sz w:val="22"/>
          <w:szCs w:val="22"/>
        </w:rPr>
        <w:t>_________________________________</w:t>
      </w:r>
      <w:r w:rsidRPr="00953333">
        <w:rPr>
          <w:rFonts w:ascii="Arial" w:hAnsi="Arial" w:cs="Arial"/>
          <w:sz w:val="22"/>
          <w:szCs w:val="22"/>
        </w:rPr>
        <w:tab/>
        <w:t>_____________________________</w:t>
      </w:r>
    </w:p>
    <w:p w:rsidR="009E7D9E" w:rsidRPr="00953333" w:rsidRDefault="009E7D9E">
      <w:pPr>
        <w:rPr>
          <w:rFonts w:ascii="Arial" w:hAnsi="Arial" w:cs="Arial"/>
          <w:sz w:val="22"/>
          <w:szCs w:val="22"/>
        </w:rPr>
      </w:pPr>
    </w:p>
    <w:p w:rsidR="009E7D9E" w:rsidRPr="00953333" w:rsidRDefault="009E7D9E">
      <w:pPr>
        <w:jc w:val="both"/>
        <w:rPr>
          <w:rFonts w:ascii="Arial" w:hAnsi="Arial" w:cs="Arial"/>
          <w:sz w:val="22"/>
          <w:szCs w:val="22"/>
        </w:rPr>
      </w:pPr>
    </w:p>
    <w:p w:rsidR="009E7D9E" w:rsidRPr="00953333" w:rsidRDefault="009E7D9E">
      <w:pPr>
        <w:jc w:val="both"/>
        <w:rPr>
          <w:rFonts w:ascii="Arial" w:hAnsi="Arial" w:cs="Arial"/>
          <w:b/>
          <w:sz w:val="22"/>
          <w:szCs w:val="22"/>
        </w:rPr>
      </w:pPr>
      <w:r w:rsidRPr="00953333">
        <w:rPr>
          <w:rFonts w:ascii="Arial" w:hAnsi="Arial" w:cs="Arial"/>
          <w:b/>
          <w:sz w:val="22"/>
          <w:szCs w:val="22"/>
        </w:rPr>
        <w:t>For Parents</w:t>
      </w:r>
      <w:r w:rsidR="009F398C" w:rsidRPr="00953333">
        <w:rPr>
          <w:rFonts w:ascii="Arial" w:hAnsi="Arial" w:cs="Arial"/>
          <w:b/>
          <w:sz w:val="22"/>
          <w:szCs w:val="22"/>
        </w:rPr>
        <w:t>/Carers</w:t>
      </w:r>
    </w:p>
    <w:p w:rsidR="009E7D9E" w:rsidRPr="00953333" w:rsidRDefault="009E7D9E">
      <w:pPr>
        <w:jc w:val="both"/>
        <w:rPr>
          <w:rFonts w:ascii="Arial" w:hAnsi="Arial" w:cs="Arial"/>
          <w:sz w:val="22"/>
          <w:szCs w:val="22"/>
        </w:rPr>
      </w:pPr>
    </w:p>
    <w:p w:rsidR="009E7D9E" w:rsidRDefault="009E7D9E">
      <w:pPr>
        <w:jc w:val="both"/>
        <w:rPr>
          <w:rFonts w:ascii="Arial" w:hAnsi="Arial" w:cs="Arial"/>
          <w:sz w:val="22"/>
          <w:szCs w:val="22"/>
        </w:rPr>
      </w:pPr>
      <w:r w:rsidRPr="00953333">
        <w:rPr>
          <w:rFonts w:ascii="Arial" w:hAnsi="Arial" w:cs="Arial"/>
          <w:sz w:val="22"/>
          <w:szCs w:val="22"/>
        </w:rPr>
        <w:t>On many courses, if students need additional support during a day to achieve their daily targets, then support is available up to 7pm.  It is always preferable to complete a target on the day it is set as catching up is always more difficult.</w:t>
      </w:r>
    </w:p>
    <w:p w:rsidR="00086915" w:rsidRPr="00953333" w:rsidRDefault="00086915">
      <w:pPr>
        <w:jc w:val="both"/>
        <w:rPr>
          <w:rFonts w:ascii="Arial" w:hAnsi="Arial" w:cs="Arial"/>
          <w:sz w:val="22"/>
          <w:szCs w:val="22"/>
        </w:rPr>
      </w:pPr>
    </w:p>
    <w:p w:rsidR="009E7D9E" w:rsidRPr="00953333" w:rsidRDefault="009E7D9E">
      <w:pPr>
        <w:jc w:val="both"/>
        <w:rPr>
          <w:rFonts w:ascii="Arial" w:hAnsi="Arial" w:cs="Arial"/>
          <w:sz w:val="22"/>
          <w:szCs w:val="22"/>
        </w:rPr>
      </w:pPr>
      <w:r w:rsidRPr="00953333">
        <w:rPr>
          <w:rFonts w:ascii="Arial" w:hAnsi="Arial" w:cs="Arial"/>
          <w:sz w:val="22"/>
          <w:szCs w:val="22"/>
        </w:rPr>
        <w:t>It is not anticipated that remaining well beyond normal course hours would be a regular occurrence as this would indicate a student was not coping with the course.  If you do not wish your son/daughter to remain after normal course hours to complete their target, should this be needed, please indicate the reasons for this in the box below.</w:t>
      </w:r>
    </w:p>
    <w:p w:rsidR="009E7D9E" w:rsidRPr="00953333" w:rsidRDefault="004F52F6">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147320</wp:posOffset>
                </wp:positionV>
                <wp:extent cx="5829300" cy="1247775"/>
                <wp:effectExtent l="9525" t="13970" r="9525"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247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pt;margin-top:11.6pt;width:459pt;height:9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1WIQIAAD0EAAAOAAAAZHJzL2Uyb0RvYy54bWysU9tuEzEQfUfiHyy/k700I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"/>
            </w:pict>
          </mc:Fallback>
        </mc:AlternateContent>
      </w:r>
    </w:p>
    <w:p w:rsidR="009E7D9E" w:rsidRPr="00953333" w:rsidRDefault="009E7D9E">
      <w:pPr>
        <w:rPr>
          <w:rFonts w:ascii="Arial" w:hAnsi="Arial" w:cs="Arial"/>
          <w:sz w:val="22"/>
          <w:szCs w:val="22"/>
        </w:rPr>
      </w:pPr>
    </w:p>
    <w:p w:rsidR="009E7D9E" w:rsidRPr="00953333" w:rsidRDefault="009E7D9E">
      <w:pPr>
        <w:rPr>
          <w:rFonts w:ascii="Arial" w:hAnsi="Arial" w:cs="Arial"/>
          <w:sz w:val="22"/>
          <w:szCs w:val="22"/>
        </w:rPr>
      </w:pPr>
    </w:p>
    <w:p w:rsidR="009E7D9E" w:rsidRPr="00953333" w:rsidRDefault="009E7D9E">
      <w:pPr>
        <w:rPr>
          <w:rFonts w:ascii="Arial" w:hAnsi="Arial" w:cs="Arial"/>
          <w:sz w:val="22"/>
          <w:szCs w:val="22"/>
        </w:rPr>
      </w:pPr>
    </w:p>
    <w:p w:rsidR="009E7D9E" w:rsidRPr="00953333" w:rsidRDefault="009E7D9E">
      <w:pPr>
        <w:rPr>
          <w:rFonts w:ascii="Arial" w:hAnsi="Arial" w:cs="Arial"/>
          <w:sz w:val="22"/>
          <w:szCs w:val="22"/>
        </w:rPr>
      </w:pPr>
    </w:p>
    <w:p w:rsidR="009E7D9E" w:rsidRPr="00953333" w:rsidRDefault="009E7D9E">
      <w:pPr>
        <w:rPr>
          <w:rFonts w:ascii="Arial" w:hAnsi="Arial" w:cs="Arial"/>
          <w:sz w:val="22"/>
          <w:szCs w:val="22"/>
        </w:rPr>
      </w:pPr>
    </w:p>
    <w:p w:rsidR="009E7D9E" w:rsidRPr="00953333" w:rsidRDefault="009E7D9E">
      <w:pPr>
        <w:rPr>
          <w:rFonts w:ascii="Arial" w:hAnsi="Arial" w:cs="Arial"/>
          <w:sz w:val="22"/>
          <w:szCs w:val="22"/>
        </w:rPr>
      </w:pPr>
    </w:p>
    <w:p w:rsidR="009E7D9E" w:rsidRPr="00953333" w:rsidRDefault="009E7D9E">
      <w:pPr>
        <w:rPr>
          <w:rFonts w:ascii="Arial" w:hAnsi="Arial" w:cs="Arial"/>
          <w:sz w:val="22"/>
          <w:szCs w:val="22"/>
        </w:rPr>
      </w:pPr>
    </w:p>
    <w:p w:rsidR="009E7D9E" w:rsidRPr="00953333" w:rsidRDefault="009E7D9E">
      <w:pPr>
        <w:rPr>
          <w:rFonts w:ascii="Arial" w:hAnsi="Arial" w:cs="Arial"/>
          <w:sz w:val="22"/>
          <w:szCs w:val="22"/>
        </w:rPr>
      </w:pPr>
    </w:p>
    <w:p w:rsidR="009E7D9E" w:rsidRPr="00953333" w:rsidRDefault="009E7D9E">
      <w:pPr>
        <w:jc w:val="both"/>
        <w:rPr>
          <w:rFonts w:ascii="Arial" w:hAnsi="Arial" w:cs="Arial"/>
          <w:sz w:val="22"/>
          <w:szCs w:val="22"/>
        </w:rPr>
      </w:pPr>
    </w:p>
    <w:p w:rsidR="009E7D9E" w:rsidRPr="00953333" w:rsidRDefault="009E7D9E">
      <w:pPr>
        <w:jc w:val="both"/>
        <w:rPr>
          <w:rFonts w:ascii="Arial" w:hAnsi="Arial" w:cs="Arial"/>
          <w:sz w:val="22"/>
          <w:szCs w:val="22"/>
        </w:rPr>
      </w:pPr>
      <w:r w:rsidRPr="00953333">
        <w:rPr>
          <w:rFonts w:ascii="Arial" w:hAnsi="Arial" w:cs="Arial"/>
          <w:sz w:val="22"/>
          <w:szCs w:val="22"/>
        </w:rPr>
        <w:t>For students under 18, parents will be alerted at an early stage if the stude</w:t>
      </w:r>
      <w:r w:rsidR="009F398C" w:rsidRPr="00953333">
        <w:rPr>
          <w:rFonts w:ascii="Arial" w:hAnsi="Arial" w:cs="Arial"/>
          <w:sz w:val="22"/>
          <w:szCs w:val="22"/>
        </w:rPr>
        <w:t>nt is of concern to the course t</w:t>
      </w:r>
      <w:r w:rsidRPr="00953333">
        <w:rPr>
          <w:rFonts w:ascii="Arial" w:hAnsi="Arial" w:cs="Arial"/>
          <w:sz w:val="22"/>
          <w:szCs w:val="22"/>
        </w:rPr>
        <w:t>utor</w:t>
      </w:r>
      <w:r w:rsidR="009F398C" w:rsidRPr="00953333">
        <w:rPr>
          <w:rFonts w:ascii="Arial" w:hAnsi="Arial" w:cs="Arial"/>
          <w:sz w:val="22"/>
          <w:szCs w:val="22"/>
        </w:rPr>
        <w:t>s</w:t>
      </w:r>
      <w:r w:rsidRPr="00953333">
        <w:rPr>
          <w:rFonts w:ascii="Arial" w:hAnsi="Arial" w:cs="Arial"/>
          <w:sz w:val="22"/>
          <w:szCs w:val="22"/>
        </w:rPr>
        <w:t xml:space="preserve"> and if their continuation on the course is in question in order that a course of action can be formulated.</w:t>
      </w:r>
    </w:p>
    <w:p w:rsidR="009E7D9E" w:rsidRPr="00953333" w:rsidRDefault="009E7D9E">
      <w:pPr>
        <w:rPr>
          <w:rFonts w:ascii="Arial" w:hAnsi="Arial" w:cs="Arial"/>
          <w:b/>
          <w:sz w:val="22"/>
          <w:szCs w:val="22"/>
        </w:rPr>
      </w:pPr>
    </w:p>
    <w:p w:rsidR="009E7D9E" w:rsidRPr="00953333" w:rsidRDefault="009E7D9E">
      <w:pPr>
        <w:rPr>
          <w:rFonts w:ascii="Arial" w:hAnsi="Arial" w:cs="Arial"/>
          <w:b/>
          <w:bCs/>
          <w:sz w:val="22"/>
          <w:szCs w:val="22"/>
          <w:u w:val="single"/>
        </w:rPr>
      </w:pPr>
      <w:r w:rsidRPr="00953333">
        <w:rPr>
          <w:rFonts w:ascii="Arial" w:hAnsi="Arial" w:cs="Arial"/>
          <w:b/>
          <w:bCs/>
          <w:sz w:val="22"/>
          <w:szCs w:val="22"/>
          <w:u w:val="single"/>
        </w:rPr>
        <w:t>PARENT (For students aged under 18)</w:t>
      </w:r>
    </w:p>
    <w:p w:rsidR="009E7D9E" w:rsidRPr="00953333" w:rsidRDefault="009E7D9E">
      <w:pPr>
        <w:rPr>
          <w:rFonts w:ascii="Arial" w:hAnsi="Arial" w:cs="Arial"/>
          <w:sz w:val="22"/>
          <w:szCs w:val="22"/>
        </w:rPr>
      </w:pPr>
    </w:p>
    <w:p w:rsidR="009E7D9E" w:rsidRPr="00953333" w:rsidRDefault="009E7D9E">
      <w:pPr>
        <w:rPr>
          <w:rFonts w:ascii="Arial" w:hAnsi="Arial" w:cs="Arial"/>
          <w:sz w:val="22"/>
          <w:szCs w:val="22"/>
        </w:rPr>
      </w:pPr>
      <w:r w:rsidRPr="00953333">
        <w:rPr>
          <w:rFonts w:ascii="Arial" w:hAnsi="Arial" w:cs="Arial"/>
          <w:sz w:val="22"/>
          <w:szCs w:val="22"/>
        </w:rPr>
        <w:t>I agree to the above conditions of entry</w:t>
      </w:r>
    </w:p>
    <w:p w:rsidR="009E7D9E" w:rsidRPr="00953333" w:rsidRDefault="009E7D9E">
      <w:pPr>
        <w:rPr>
          <w:rFonts w:ascii="Arial" w:hAnsi="Arial" w:cs="Arial"/>
          <w:sz w:val="22"/>
          <w:szCs w:val="22"/>
        </w:rPr>
      </w:pPr>
    </w:p>
    <w:p w:rsidR="009E7D9E" w:rsidRPr="00953333" w:rsidRDefault="009E7D9E">
      <w:pPr>
        <w:tabs>
          <w:tab w:val="left" w:pos="5040"/>
        </w:tabs>
        <w:rPr>
          <w:rFonts w:ascii="Arial" w:hAnsi="Arial" w:cs="Arial"/>
          <w:sz w:val="22"/>
          <w:szCs w:val="22"/>
        </w:rPr>
      </w:pPr>
      <w:r w:rsidRPr="00953333">
        <w:rPr>
          <w:rFonts w:ascii="Arial" w:hAnsi="Arial" w:cs="Arial"/>
          <w:sz w:val="22"/>
          <w:szCs w:val="22"/>
        </w:rPr>
        <w:t>Signed</w:t>
      </w:r>
      <w:r w:rsidRPr="00953333">
        <w:rPr>
          <w:rFonts w:ascii="Arial" w:hAnsi="Arial" w:cs="Arial"/>
          <w:sz w:val="22"/>
          <w:szCs w:val="22"/>
        </w:rPr>
        <w:tab/>
        <w:t>Print Name</w:t>
      </w:r>
    </w:p>
    <w:p w:rsidR="009E7D9E" w:rsidRPr="00953333" w:rsidRDefault="009E7D9E">
      <w:pPr>
        <w:tabs>
          <w:tab w:val="left" w:pos="5040"/>
        </w:tabs>
        <w:rPr>
          <w:rFonts w:ascii="Arial" w:hAnsi="Arial" w:cs="Arial"/>
          <w:sz w:val="22"/>
          <w:szCs w:val="22"/>
        </w:rPr>
      </w:pPr>
    </w:p>
    <w:p w:rsidR="009E7D9E" w:rsidRPr="00953333" w:rsidRDefault="009E7D9E">
      <w:pPr>
        <w:tabs>
          <w:tab w:val="left" w:pos="5040"/>
        </w:tabs>
        <w:rPr>
          <w:rFonts w:ascii="Arial" w:hAnsi="Arial" w:cs="Arial"/>
          <w:sz w:val="22"/>
          <w:szCs w:val="22"/>
        </w:rPr>
      </w:pPr>
      <w:r w:rsidRPr="00953333">
        <w:rPr>
          <w:rFonts w:ascii="Arial" w:hAnsi="Arial" w:cs="Arial"/>
          <w:sz w:val="22"/>
          <w:szCs w:val="22"/>
        </w:rPr>
        <w:t>_________________________________</w:t>
      </w:r>
      <w:r w:rsidRPr="00953333">
        <w:rPr>
          <w:rFonts w:ascii="Arial" w:hAnsi="Arial" w:cs="Arial"/>
          <w:sz w:val="22"/>
          <w:szCs w:val="22"/>
        </w:rPr>
        <w:tab/>
        <w:t>____________________________</w:t>
      </w:r>
    </w:p>
    <w:p w:rsidR="009E7D9E" w:rsidRPr="00953333" w:rsidRDefault="009E7D9E">
      <w:pPr>
        <w:tabs>
          <w:tab w:val="left" w:pos="5040"/>
        </w:tabs>
        <w:rPr>
          <w:rFonts w:ascii="Arial" w:hAnsi="Arial" w:cs="Arial"/>
          <w:sz w:val="22"/>
          <w:szCs w:val="22"/>
        </w:rPr>
      </w:pPr>
    </w:p>
    <w:p w:rsidR="009E7D9E" w:rsidRPr="00953333" w:rsidRDefault="009E7D9E">
      <w:pPr>
        <w:tabs>
          <w:tab w:val="left" w:pos="5040"/>
        </w:tabs>
        <w:rPr>
          <w:rFonts w:ascii="Arial" w:hAnsi="Arial" w:cs="Arial"/>
          <w:sz w:val="22"/>
          <w:szCs w:val="22"/>
        </w:rPr>
      </w:pPr>
      <w:r w:rsidRPr="00953333">
        <w:rPr>
          <w:rFonts w:ascii="Arial" w:hAnsi="Arial" w:cs="Arial"/>
          <w:sz w:val="22"/>
          <w:szCs w:val="22"/>
        </w:rPr>
        <w:t>Course</w:t>
      </w:r>
      <w:r w:rsidRPr="00953333">
        <w:rPr>
          <w:rFonts w:ascii="Arial" w:hAnsi="Arial" w:cs="Arial"/>
          <w:sz w:val="22"/>
          <w:szCs w:val="22"/>
        </w:rPr>
        <w:tab/>
        <w:t>Date</w:t>
      </w:r>
    </w:p>
    <w:p w:rsidR="009E7D9E" w:rsidRPr="00953333" w:rsidRDefault="009E7D9E">
      <w:pPr>
        <w:tabs>
          <w:tab w:val="left" w:pos="5040"/>
        </w:tabs>
        <w:rPr>
          <w:rFonts w:ascii="Arial" w:hAnsi="Arial" w:cs="Arial"/>
          <w:sz w:val="22"/>
          <w:szCs w:val="22"/>
        </w:rPr>
      </w:pPr>
    </w:p>
    <w:p w:rsidR="009E7D9E" w:rsidRPr="00953333" w:rsidRDefault="009E7D9E">
      <w:pPr>
        <w:tabs>
          <w:tab w:val="left" w:pos="5040"/>
        </w:tabs>
        <w:rPr>
          <w:rFonts w:ascii="Arial" w:hAnsi="Arial" w:cs="Arial"/>
          <w:sz w:val="22"/>
          <w:szCs w:val="22"/>
        </w:rPr>
      </w:pPr>
      <w:r w:rsidRPr="00953333">
        <w:rPr>
          <w:rFonts w:ascii="Arial" w:hAnsi="Arial" w:cs="Arial"/>
          <w:sz w:val="22"/>
          <w:szCs w:val="22"/>
        </w:rPr>
        <w:t>_________________________________</w:t>
      </w:r>
      <w:r w:rsidRPr="00953333">
        <w:rPr>
          <w:rFonts w:ascii="Arial" w:hAnsi="Arial" w:cs="Arial"/>
          <w:sz w:val="22"/>
          <w:szCs w:val="22"/>
        </w:rPr>
        <w:tab/>
        <w:t>_____________________________</w:t>
      </w:r>
    </w:p>
    <w:p w:rsidR="009E7D9E" w:rsidRPr="00953333" w:rsidRDefault="009E7D9E">
      <w:pPr>
        <w:rPr>
          <w:rFonts w:ascii="Arial" w:hAnsi="Arial" w:cs="Arial"/>
          <w:sz w:val="22"/>
          <w:szCs w:val="22"/>
        </w:rPr>
      </w:pPr>
    </w:p>
    <w:p w:rsidR="007F5954" w:rsidRPr="00953333" w:rsidRDefault="009E7D9E" w:rsidP="007F5954">
      <w:pPr>
        <w:rPr>
          <w:rFonts w:ascii="Arial" w:hAnsi="Arial" w:cs="Arial"/>
          <w:sz w:val="22"/>
          <w:szCs w:val="22"/>
        </w:rPr>
      </w:pPr>
      <w:r w:rsidRPr="00953333">
        <w:rPr>
          <w:rFonts w:ascii="Arial" w:hAnsi="Arial" w:cs="Arial"/>
          <w:sz w:val="22"/>
          <w:szCs w:val="22"/>
        </w:rPr>
        <w:t>Please note that formal registration onto the course will only take place on receipt of this form duly signed by the student and, if applicable, by a parent / carer.</w:t>
      </w:r>
    </w:p>
    <w:p w:rsidR="007F5954" w:rsidRPr="00953333" w:rsidRDefault="007F5954" w:rsidP="007F5954">
      <w:pPr>
        <w:rPr>
          <w:rFonts w:ascii="Arial" w:hAnsi="Arial" w:cs="Arial"/>
          <w:sz w:val="22"/>
          <w:szCs w:val="22"/>
        </w:rPr>
      </w:pPr>
    </w:p>
    <w:p w:rsidR="009E7D9E" w:rsidRDefault="0089488A" w:rsidP="007F5954">
      <w:pPr>
        <w:rPr>
          <w:rFonts w:ascii="Arial" w:hAnsi="Arial" w:cs="Arial"/>
          <w:b/>
          <w:sz w:val="22"/>
          <w:szCs w:val="22"/>
        </w:rPr>
      </w:pPr>
      <w:r>
        <w:rPr>
          <w:rFonts w:ascii="Arial" w:hAnsi="Arial" w:cs="Arial"/>
          <w:b/>
          <w:sz w:val="22"/>
          <w:szCs w:val="22"/>
        </w:rPr>
        <w:t>JU</w:t>
      </w:r>
      <w:r w:rsidR="00CA4D68">
        <w:rPr>
          <w:rFonts w:ascii="Arial" w:hAnsi="Arial" w:cs="Arial"/>
          <w:b/>
          <w:sz w:val="22"/>
          <w:szCs w:val="22"/>
        </w:rPr>
        <w:t>LY</w:t>
      </w:r>
      <w:r w:rsidR="009E7D9E" w:rsidRPr="00953333">
        <w:rPr>
          <w:rFonts w:ascii="Arial" w:hAnsi="Arial" w:cs="Arial"/>
          <w:b/>
          <w:sz w:val="22"/>
          <w:szCs w:val="22"/>
        </w:rPr>
        <w:t xml:space="preserve"> 20</w:t>
      </w:r>
      <w:r w:rsidR="00083022">
        <w:rPr>
          <w:rFonts w:ascii="Arial" w:hAnsi="Arial" w:cs="Arial"/>
          <w:b/>
          <w:sz w:val="22"/>
          <w:szCs w:val="22"/>
        </w:rPr>
        <w:t>1</w:t>
      </w:r>
      <w:r w:rsidR="00DB2E5F">
        <w:rPr>
          <w:rFonts w:ascii="Arial" w:hAnsi="Arial" w:cs="Arial"/>
          <w:b/>
          <w:sz w:val="22"/>
          <w:szCs w:val="22"/>
        </w:rPr>
        <w:t>4</w:t>
      </w:r>
    </w:p>
    <w:sectPr w:rsidR="009E7D9E" w:rsidSect="00086915">
      <w:headerReference w:type="default" r:id="rId9"/>
      <w:footerReference w:type="even" r:id="rId10"/>
      <w:footerReference w:type="default" r:id="rId11"/>
      <w:pgSz w:w="11906" w:h="16838"/>
      <w:pgMar w:top="624" w:right="737" w:bottom="244" w:left="902" w:header="357" w:footer="3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3C1" w:rsidRDefault="004B63C1">
      <w:r>
        <w:separator/>
      </w:r>
    </w:p>
  </w:endnote>
  <w:endnote w:type="continuationSeparator" w:id="0">
    <w:p w:rsidR="004B63C1" w:rsidRDefault="004B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CED" w:rsidRDefault="00B02CED" w:rsidP="00971B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2CED" w:rsidRDefault="00B02C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CED" w:rsidRPr="00253E3A" w:rsidRDefault="00B02CED" w:rsidP="00B109AE">
    <w:pPr>
      <w:pStyle w:val="Footer"/>
      <w:jc w:val="center"/>
      <w:rPr>
        <w:rFonts w:ascii="Arial" w:hAnsi="Arial"/>
        <w:sz w:val="18"/>
        <w:szCs w:val="18"/>
      </w:rPr>
    </w:pPr>
    <w:r w:rsidRPr="00253E3A">
      <w:rPr>
        <w:rStyle w:val="PageNumber"/>
        <w:rFonts w:ascii="Arial" w:hAnsi="Arial"/>
        <w:sz w:val="18"/>
        <w:szCs w:val="18"/>
        <w:lang w:val="en-US"/>
      </w:rPr>
      <w:t xml:space="preserve">Page </w:t>
    </w:r>
    <w:r w:rsidRPr="00253E3A">
      <w:rPr>
        <w:rStyle w:val="PageNumber"/>
        <w:rFonts w:ascii="Arial" w:hAnsi="Arial"/>
        <w:sz w:val="18"/>
        <w:szCs w:val="18"/>
        <w:lang w:val="en-US"/>
      </w:rPr>
      <w:fldChar w:fldCharType="begin"/>
    </w:r>
    <w:r w:rsidRPr="00253E3A">
      <w:rPr>
        <w:rStyle w:val="PageNumber"/>
        <w:rFonts w:ascii="Arial" w:hAnsi="Arial"/>
        <w:sz w:val="18"/>
        <w:szCs w:val="18"/>
        <w:lang w:val="en-US"/>
      </w:rPr>
      <w:instrText xml:space="preserve"> PAGE </w:instrText>
    </w:r>
    <w:r w:rsidRPr="00253E3A">
      <w:rPr>
        <w:rStyle w:val="PageNumber"/>
        <w:rFonts w:ascii="Arial" w:hAnsi="Arial"/>
        <w:sz w:val="18"/>
        <w:szCs w:val="18"/>
        <w:lang w:val="en-US"/>
      </w:rPr>
      <w:fldChar w:fldCharType="separate"/>
    </w:r>
    <w:r w:rsidR="00E83BA8">
      <w:rPr>
        <w:rStyle w:val="PageNumber"/>
        <w:rFonts w:ascii="Arial" w:hAnsi="Arial"/>
        <w:noProof/>
        <w:sz w:val="18"/>
        <w:szCs w:val="18"/>
        <w:lang w:val="en-US"/>
      </w:rPr>
      <w:t>1</w:t>
    </w:r>
    <w:r w:rsidRPr="00253E3A">
      <w:rPr>
        <w:rStyle w:val="PageNumber"/>
        <w:rFonts w:ascii="Arial" w:hAnsi="Arial"/>
        <w:sz w:val="18"/>
        <w:szCs w:val="18"/>
        <w:lang w:val="en-US"/>
      </w:rPr>
      <w:fldChar w:fldCharType="end"/>
    </w:r>
    <w:r w:rsidRPr="00253E3A">
      <w:rPr>
        <w:rStyle w:val="PageNumber"/>
        <w:rFonts w:ascii="Arial" w:hAnsi="Arial"/>
        <w:sz w:val="18"/>
        <w:szCs w:val="18"/>
        <w:lang w:val="en-US"/>
      </w:rPr>
      <w:t xml:space="preserve"> of </w:t>
    </w:r>
    <w:r w:rsidRPr="00253E3A">
      <w:rPr>
        <w:rStyle w:val="PageNumber"/>
        <w:rFonts w:ascii="Arial" w:hAnsi="Arial"/>
        <w:sz w:val="18"/>
        <w:szCs w:val="18"/>
        <w:lang w:val="en-US"/>
      </w:rPr>
      <w:fldChar w:fldCharType="begin"/>
    </w:r>
    <w:r w:rsidRPr="00253E3A">
      <w:rPr>
        <w:rStyle w:val="PageNumber"/>
        <w:rFonts w:ascii="Arial" w:hAnsi="Arial"/>
        <w:sz w:val="18"/>
        <w:szCs w:val="18"/>
        <w:lang w:val="en-US"/>
      </w:rPr>
      <w:instrText xml:space="preserve"> NUMPAGES </w:instrText>
    </w:r>
    <w:r w:rsidRPr="00253E3A">
      <w:rPr>
        <w:rStyle w:val="PageNumber"/>
        <w:rFonts w:ascii="Arial" w:hAnsi="Arial"/>
        <w:sz w:val="18"/>
        <w:szCs w:val="18"/>
        <w:lang w:val="en-US"/>
      </w:rPr>
      <w:fldChar w:fldCharType="separate"/>
    </w:r>
    <w:r w:rsidR="00E83BA8">
      <w:rPr>
        <w:rStyle w:val="PageNumber"/>
        <w:rFonts w:ascii="Arial" w:hAnsi="Arial"/>
        <w:noProof/>
        <w:sz w:val="18"/>
        <w:szCs w:val="18"/>
        <w:lang w:val="en-US"/>
      </w:rPr>
      <w:t>2</w:t>
    </w:r>
    <w:r w:rsidRPr="00253E3A">
      <w:rPr>
        <w:rStyle w:val="PageNumber"/>
        <w:rFonts w:ascii="Arial" w:hAnsi="Arial"/>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3C1" w:rsidRDefault="004B63C1">
      <w:r>
        <w:separator/>
      </w:r>
    </w:p>
  </w:footnote>
  <w:footnote w:type="continuationSeparator" w:id="0">
    <w:p w:rsidR="004B63C1" w:rsidRDefault="004B6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CED" w:rsidRPr="00B86BEC" w:rsidRDefault="00B02CED">
    <w:pPr>
      <w:pStyle w:val="Header"/>
      <w:tabs>
        <w:tab w:val="clear" w:pos="4153"/>
        <w:tab w:val="clear" w:pos="8306"/>
      </w:tabs>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C3B"/>
    <w:multiLevelType w:val="hybridMultilevel"/>
    <w:tmpl w:val="B2866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3341EE"/>
    <w:multiLevelType w:val="hybridMultilevel"/>
    <w:tmpl w:val="2B4E9286"/>
    <w:lvl w:ilvl="0" w:tplc="04090001">
      <w:start w:val="1"/>
      <w:numFmt w:val="bullet"/>
      <w:lvlText w:val=""/>
      <w:lvlJc w:val="left"/>
      <w:pPr>
        <w:tabs>
          <w:tab w:val="num" w:pos="1353"/>
        </w:tabs>
        <w:ind w:left="1353" w:hanging="360"/>
      </w:pPr>
      <w:rPr>
        <w:rFonts w:ascii="Symbol" w:hAnsi="Symbol" w:hint="default"/>
      </w:rPr>
    </w:lvl>
    <w:lvl w:ilvl="1" w:tplc="08090003" w:tentative="1">
      <w:start w:val="1"/>
      <w:numFmt w:val="bullet"/>
      <w:lvlText w:val="o"/>
      <w:lvlJc w:val="left"/>
      <w:pPr>
        <w:tabs>
          <w:tab w:val="num" w:pos="2073"/>
        </w:tabs>
        <w:ind w:left="2073" w:hanging="360"/>
      </w:pPr>
      <w:rPr>
        <w:rFonts w:ascii="Courier New" w:hAnsi="Courier New" w:cs="Courier New"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cs="Courier New"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cs="Courier New"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2">
    <w:nsid w:val="3CE6726E"/>
    <w:multiLevelType w:val="hybridMultilevel"/>
    <w:tmpl w:val="37C88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4DE"/>
    <w:rsid w:val="00076C15"/>
    <w:rsid w:val="00083022"/>
    <w:rsid w:val="00086915"/>
    <w:rsid w:val="001B2CFE"/>
    <w:rsid w:val="0022314C"/>
    <w:rsid w:val="002312D8"/>
    <w:rsid w:val="00253E3A"/>
    <w:rsid w:val="00290009"/>
    <w:rsid w:val="002966BA"/>
    <w:rsid w:val="004754DE"/>
    <w:rsid w:val="004B63C1"/>
    <w:rsid w:val="004C02C3"/>
    <w:rsid w:val="004F52F6"/>
    <w:rsid w:val="005209C2"/>
    <w:rsid w:val="005670EB"/>
    <w:rsid w:val="005C30B4"/>
    <w:rsid w:val="006035B6"/>
    <w:rsid w:val="006D6B93"/>
    <w:rsid w:val="007355CB"/>
    <w:rsid w:val="00791255"/>
    <w:rsid w:val="007D7A0D"/>
    <w:rsid w:val="007E04F2"/>
    <w:rsid w:val="007F5954"/>
    <w:rsid w:val="008101C2"/>
    <w:rsid w:val="008344DA"/>
    <w:rsid w:val="008450F1"/>
    <w:rsid w:val="008575FF"/>
    <w:rsid w:val="00891342"/>
    <w:rsid w:val="0089488A"/>
    <w:rsid w:val="00912AD6"/>
    <w:rsid w:val="00953333"/>
    <w:rsid w:val="00971B0B"/>
    <w:rsid w:val="00982CCB"/>
    <w:rsid w:val="009E7D9E"/>
    <w:rsid w:val="009F398C"/>
    <w:rsid w:val="00A36A1F"/>
    <w:rsid w:val="00A40ABE"/>
    <w:rsid w:val="00A97A59"/>
    <w:rsid w:val="00B02CED"/>
    <w:rsid w:val="00B109AE"/>
    <w:rsid w:val="00B21CB7"/>
    <w:rsid w:val="00B4474A"/>
    <w:rsid w:val="00B86BEC"/>
    <w:rsid w:val="00BB23EB"/>
    <w:rsid w:val="00CA4D68"/>
    <w:rsid w:val="00D91D69"/>
    <w:rsid w:val="00DB2E5F"/>
    <w:rsid w:val="00DC3074"/>
    <w:rsid w:val="00DF16E2"/>
    <w:rsid w:val="00E00738"/>
    <w:rsid w:val="00E009EE"/>
    <w:rsid w:val="00E0173F"/>
    <w:rsid w:val="00E2617B"/>
    <w:rsid w:val="00E4333F"/>
    <w:rsid w:val="00E44BA4"/>
    <w:rsid w:val="00E61345"/>
    <w:rsid w:val="00E83BA8"/>
    <w:rsid w:val="00F95DDB"/>
    <w:rsid w:val="00FB3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u w:val="single"/>
    </w:rPr>
  </w:style>
  <w:style w:type="paragraph" w:styleId="Heading2">
    <w:name w:val="heading 2"/>
    <w:basedOn w:val="Normal"/>
    <w:next w:val="Normal"/>
    <w:qFormat/>
    <w:pPr>
      <w:keepNext/>
      <w:outlineLvl w:val="1"/>
    </w:pPr>
    <w:rPr>
      <w:rFonts w:ascii="Arial" w:hAnsi="Arial" w:cs="Arial"/>
      <w:b/>
      <w:bCs/>
      <w:sz w:val="23"/>
    </w:rPr>
  </w:style>
  <w:style w:type="paragraph" w:styleId="Heading3">
    <w:name w:val="heading 3"/>
    <w:basedOn w:val="Normal"/>
    <w:next w:val="Normal"/>
    <w:qFormat/>
    <w:pPr>
      <w:keepNext/>
      <w:jc w:val="both"/>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sid w:val="004C02C3"/>
    <w:rPr>
      <w:color w:val="0000FF"/>
      <w:u w:val="single"/>
    </w:rPr>
  </w:style>
  <w:style w:type="character" w:styleId="PageNumber">
    <w:name w:val="page number"/>
    <w:basedOn w:val="DefaultParagraphFont"/>
    <w:rsid w:val="00B109AE"/>
  </w:style>
  <w:style w:type="table" w:styleId="TableGrid">
    <w:name w:val="Table Grid"/>
    <w:basedOn w:val="TableNormal"/>
    <w:rsid w:val="002231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31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u w:val="single"/>
    </w:rPr>
  </w:style>
  <w:style w:type="paragraph" w:styleId="Heading2">
    <w:name w:val="heading 2"/>
    <w:basedOn w:val="Normal"/>
    <w:next w:val="Normal"/>
    <w:qFormat/>
    <w:pPr>
      <w:keepNext/>
      <w:outlineLvl w:val="1"/>
    </w:pPr>
    <w:rPr>
      <w:rFonts w:ascii="Arial" w:hAnsi="Arial" w:cs="Arial"/>
      <w:b/>
      <w:bCs/>
      <w:sz w:val="23"/>
    </w:rPr>
  </w:style>
  <w:style w:type="paragraph" w:styleId="Heading3">
    <w:name w:val="heading 3"/>
    <w:basedOn w:val="Normal"/>
    <w:next w:val="Normal"/>
    <w:qFormat/>
    <w:pPr>
      <w:keepNext/>
      <w:jc w:val="both"/>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sid w:val="004C02C3"/>
    <w:rPr>
      <w:color w:val="0000FF"/>
      <w:u w:val="single"/>
    </w:rPr>
  </w:style>
  <w:style w:type="character" w:styleId="PageNumber">
    <w:name w:val="page number"/>
    <w:basedOn w:val="DefaultParagraphFont"/>
    <w:rsid w:val="00B109AE"/>
  </w:style>
  <w:style w:type="table" w:styleId="TableGrid">
    <w:name w:val="Table Grid"/>
    <w:basedOn w:val="TableNormal"/>
    <w:rsid w:val="002231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3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5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19BBF4AF</Template>
  <TotalTime>0</TotalTime>
  <Pages>1</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We will provide support to enable you to – up list</vt:lpstr>
    </vt:vector>
  </TitlesOfParts>
  <Company>Harlow College</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will provide support to enable you to – up list</dc:title>
  <dc:creator>JMawdsley</dc:creator>
  <cp:lastModifiedBy>Simon Boyce</cp:lastModifiedBy>
  <cp:revision>3</cp:revision>
  <cp:lastPrinted>2014-07-03T12:00:00Z</cp:lastPrinted>
  <dcterms:created xsi:type="dcterms:W3CDTF">2014-07-03T12:13:00Z</dcterms:created>
  <dcterms:modified xsi:type="dcterms:W3CDTF">2014-07-16T11:37:00Z</dcterms:modified>
</cp:coreProperties>
</file>